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0C" w:rsidRDefault="00572F0C" w:rsidP="00030D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572F0C" w:rsidRDefault="00572F0C" w:rsidP="00030D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A7B05" w:rsidRPr="00EA7B05" w:rsidRDefault="00EA7B05" w:rsidP="00030D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A7B05">
        <w:rPr>
          <w:rFonts w:ascii="Arial" w:hAnsi="Arial" w:cs="Arial"/>
          <w:b/>
          <w:bCs/>
          <w:sz w:val="28"/>
          <w:szCs w:val="28"/>
        </w:rPr>
        <w:t>ESTUDIO DE ANTECEDENES PERSONALES</w:t>
      </w:r>
    </w:p>
    <w:p w:rsidR="00916449" w:rsidRDefault="00EA7B05" w:rsidP="00030D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A7B05">
        <w:rPr>
          <w:rFonts w:ascii="Arial" w:hAnsi="Arial" w:cs="Arial"/>
          <w:b/>
          <w:bCs/>
          <w:sz w:val="28"/>
          <w:szCs w:val="28"/>
        </w:rPr>
        <w:t xml:space="preserve">BAJO </w:t>
      </w:r>
      <w:r w:rsidR="00916449" w:rsidRPr="00EA7B05">
        <w:rPr>
          <w:rFonts w:ascii="Arial" w:hAnsi="Arial" w:cs="Arial"/>
          <w:b/>
          <w:bCs/>
          <w:sz w:val="28"/>
          <w:szCs w:val="28"/>
        </w:rPr>
        <w:t>DECLARACIÓN JURADA</w:t>
      </w:r>
    </w:p>
    <w:p w:rsidR="00572F0C" w:rsidRPr="00EA7B05" w:rsidRDefault="00572F0C" w:rsidP="00030D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70A75" w:rsidRDefault="00D70A75" w:rsidP="00030DB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E3275" w:rsidRDefault="00FD1383" w:rsidP="00D70A75">
      <w:pPr>
        <w:spacing w:after="0" w:line="240" w:lineRule="auto"/>
        <w:jc w:val="both"/>
        <w:rPr>
          <w:rFonts w:ascii="Arial" w:hAnsi="Arial" w:cs="Arial"/>
        </w:rPr>
      </w:pPr>
      <w:r w:rsidRPr="00FD6EEE">
        <w:rPr>
          <w:rFonts w:ascii="Arial" w:hAnsi="Arial" w:cs="Arial"/>
        </w:rPr>
        <w:t>El (</w:t>
      </w:r>
      <w:r w:rsidR="00EA7B05" w:rsidRPr="00FD6EEE">
        <w:rPr>
          <w:rFonts w:ascii="Arial" w:hAnsi="Arial" w:cs="Arial"/>
        </w:rPr>
        <w:t>la)</w:t>
      </w:r>
      <w:r w:rsidR="00D70A75" w:rsidRPr="00FD6EEE">
        <w:rPr>
          <w:rFonts w:ascii="Arial" w:hAnsi="Arial" w:cs="Arial"/>
        </w:rPr>
        <w:t xml:space="preserve"> suscrito</w:t>
      </w:r>
      <w:r w:rsidR="00EA7B05" w:rsidRPr="00FD6EEE">
        <w:rPr>
          <w:rFonts w:ascii="Arial" w:hAnsi="Arial" w:cs="Arial"/>
        </w:rPr>
        <w:t>(a)</w:t>
      </w:r>
      <w:r w:rsidR="00D70A75" w:rsidRPr="00FD6EEE">
        <w:rPr>
          <w:rFonts w:ascii="Arial" w:hAnsi="Arial" w:cs="Arial"/>
        </w:rPr>
        <w:t xml:space="preserve"> </w:t>
      </w:r>
      <w:r w:rsidR="002E3275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</w:t>
      </w:r>
    </w:p>
    <w:p w:rsidR="002E3275" w:rsidRDefault="002E3275" w:rsidP="00D70A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D70A75" w:rsidRPr="002E3275">
        <w:rPr>
          <w:rFonts w:ascii="Arial" w:hAnsi="Arial" w:cs="Arial"/>
          <w:sz w:val="16"/>
          <w:szCs w:val="16"/>
        </w:rPr>
        <w:t>(</w:t>
      </w:r>
      <w:r w:rsidR="00FD1383" w:rsidRPr="002E3275">
        <w:rPr>
          <w:rFonts w:ascii="Arial" w:hAnsi="Arial" w:cs="Arial"/>
          <w:sz w:val="16"/>
          <w:szCs w:val="16"/>
          <w:u w:val="single"/>
        </w:rPr>
        <w:t>Nombre</w:t>
      </w:r>
      <w:r w:rsidR="00D70A75" w:rsidRPr="002E3275">
        <w:rPr>
          <w:rFonts w:ascii="Arial" w:hAnsi="Arial" w:cs="Arial"/>
          <w:sz w:val="16"/>
          <w:szCs w:val="16"/>
          <w:u w:val="single"/>
        </w:rPr>
        <w:t xml:space="preserve"> completo, ocupación, estado civil y cédula de identidad del firmante</w:t>
      </w:r>
      <w:r w:rsidR="00D70A75" w:rsidRPr="002E3275">
        <w:rPr>
          <w:rFonts w:ascii="Arial" w:hAnsi="Arial" w:cs="Arial"/>
          <w:sz w:val="16"/>
          <w:szCs w:val="16"/>
        </w:rPr>
        <w:t>),</w:t>
      </w:r>
    </w:p>
    <w:p w:rsidR="00916449" w:rsidRDefault="00D70A75" w:rsidP="00D70A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6EEE">
        <w:rPr>
          <w:rFonts w:ascii="Arial" w:hAnsi="Arial" w:cs="Arial"/>
        </w:rPr>
        <w:t xml:space="preserve">bajo la fe de juramento y entendido de las consecuencias legales de no decir verdad en este acto, manifiesto que </w:t>
      </w:r>
      <w:r w:rsidR="00EA7B05" w:rsidRPr="00FD6EEE">
        <w:rPr>
          <w:rFonts w:ascii="Arial" w:hAnsi="Arial" w:cs="Arial"/>
        </w:rPr>
        <w:t xml:space="preserve">toda la información consignada ante la </w:t>
      </w:r>
      <w:r w:rsidR="00317410">
        <w:rPr>
          <w:rFonts w:ascii="Arial" w:hAnsi="Arial" w:cs="Arial"/>
        </w:rPr>
        <w:t>SUTEL</w:t>
      </w:r>
      <w:r w:rsidR="00EA7B05" w:rsidRPr="00FD6EEE">
        <w:rPr>
          <w:rFonts w:ascii="Arial" w:hAnsi="Arial" w:cs="Arial"/>
        </w:rPr>
        <w:t xml:space="preserve"> en el presente documento para s</w:t>
      </w:r>
      <w:r w:rsidR="00FD6EEE" w:rsidRPr="00FD6EEE">
        <w:rPr>
          <w:rFonts w:ascii="Arial" w:hAnsi="Arial" w:cs="Arial"/>
        </w:rPr>
        <w:t xml:space="preserve">er considerada en los concursos de reclutamiento y selección de personal, </w:t>
      </w:r>
      <w:r w:rsidR="00EA7B05" w:rsidRPr="00FD6EEE">
        <w:rPr>
          <w:rFonts w:ascii="Arial" w:hAnsi="Arial" w:cs="Arial"/>
        </w:rPr>
        <w:t>es cierta y exacta</w:t>
      </w:r>
      <w:r w:rsidR="00EA7B05" w:rsidRPr="00EA7B05">
        <w:rPr>
          <w:rFonts w:ascii="Arial" w:hAnsi="Arial" w:cs="Arial"/>
          <w:sz w:val="20"/>
          <w:szCs w:val="20"/>
        </w:rPr>
        <w:t>.</w:t>
      </w:r>
    </w:p>
    <w:p w:rsidR="00572F0C" w:rsidRDefault="00572F0C" w:rsidP="00D70A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F0C" w:rsidRPr="00EA7B05" w:rsidRDefault="00572F0C" w:rsidP="00D70A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16449" w:rsidRPr="00030DBB" w:rsidRDefault="00916449" w:rsidP="00030DBB">
      <w:pPr>
        <w:spacing w:after="0" w:line="240" w:lineRule="auto"/>
        <w:rPr>
          <w:rFonts w:ascii="Arial" w:hAnsi="Arial" w:cs="Arial"/>
          <w:b/>
          <w:bCs/>
        </w:rPr>
      </w:pPr>
    </w:p>
    <w:p w:rsidR="00916449" w:rsidRDefault="00AB14EE" w:rsidP="00AD75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916449">
        <w:rPr>
          <w:rFonts w:ascii="Arial" w:hAnsi="Arial" w:cs="Arial"/>
          <w:b/>
          <w:bCs/>
        </w:rPr>
        <w:t xml:space="preserve">ndicar si </w:t>
      </w:r>
      <w:r w:rsidR="00176C5C">
        <w:rPr>
          <w:rFonts w:ascii="Arial" w:hAnsi="Arial" w:cs="Arial"/>
          <w:b/>
          <w:bCs/>
        </w:rPr>
        <w:t xml:space="preserve">se ha acogido a algún programa de </w:t>
      </w:r>
      <w:r>
        <w:rPr>
          <w:rFonts w:ascii="Arial" w:hAnsi="Arial" w:cs="Arial"/>
          <w:b/>
          <w:bCs/>
        </w:rPr>
        <w:t>movilidad laboral</w:t>
      </w:r>
      <w:r w:rsidR="00176C5C">
        <w:rPr>
          <w:rFonts w:ascii="Arial" w:hAnsi="Arial" w:cs="Arial"/>
          <w:b/>
          <w:bCs/>
        </w:rPr>
        <w:t xml:space="preserve"> en el sector público</w:t>
      </w:r>
      <w:r>
        <w:rPr>
          <w:rFonts w:ascii="Arial" w:hAnsi="Arial" w:cs="Arial"/>
          <w:b/>
          <w:bCs/>
        </w:rPr>
        <w:t xml:space="preserve">, </w:t>
      </w:r>
      <w:r w:rsidR="00916449" w:rsidRPr="00AD755B">
        <w:rPr>
          <w:rFonts w:ascii="Arial" w:hAnsi="Arial" w:cs="Arial"/>
          <w:b/>
          <w:bCs/>
        </w:rPr>
        <w:t>en los últimos siete años</w:t>
      </w:r>
      <w:r w:rsidR="00176C5C">
        <w:rPr>
          <w:rFonts w:ascii="Arial" w:hAnsi="Arial" w:cs="Arial"/>
          <w:b/>
          <w:bCs/>
        </w:rPr>
        <w:t xml:space="preserve">. </w:t>
      </w:r>
      <w:r w:rsidR="00BC63E0">
        <w:rPr>
          <w:rFonts w:ascii="Arial" w:hAnsi="Arial" w:cs="Arial"/>
          <w:b/>
          <w:bCs/>
        </w:rPr>
        <w:t>Indicar nombre de la institución, fecha de pago.</w:t>
      </w:r>
    </w:p>
    <w:p w:rsidR="00916449" w:rsidRPr="00AB14EE" w:rsidRDefault="00916449" w:rsidP="00AD755B">
      <w:pPr>
        <w:spacing w:after="0" w:line="240" w:lineRule="auto"/>
        <w:rPr>
          <w:rFonts w:ascii="Arial" w:hAnsi="Arial" w:cs="Arial"/>
          <w:bCs/>
        </w:rPr>
      </w:pPr>
    </w:p>
    <w:p w:rsidR="00916449" w:rsidRPr="00AB14EE" w:rsidRDefault="00AB14EE" w:rsidP="00BC63E0">
      <w:pPr>
        <w:spacing w:after="0" w:line="480" w:lineRule="auto"/>
        <w:ind w:left="360"/>
        <w:rPr>
          <w:rFonts w:ascii="Arial" w:hAnsi="Arial" w:cs="Arial"/>
          <w:bCs/>
        </w:rPr>
      </w:pPr>
      <w:r w:rsidRPr="00AB14EE">
        <w:rPr>
          <w:rFonts w:ascii="Arial" w:hAnsi="Arial" w:cs="Arial"/>
          <w:bCs/>
        </w:rPr>
        <w:t>______________________________________________________________________________________________________________________________________________</w:t>
      </w:r>
      <w:r w:rsidR="00FD1383">
        <w:rPr>
          <w:rFonts w:ascii="Arial" w:hAnsi="Arial" w:cs="Arial"/>
          <w:bCs/>
        </w:rPr>
        <w:t>____</w:t>
      </w:r>
    </w:p>
    <w:p w:rsidR="00916449" w:rsidRDefault="00916449" w:rsidP="00AD75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AD755B">
        <w:rPr>
          <w:rFonts w:ascii="Arial" w:hAnsi="Arial" w:cs="Arial"/>
          <w:b/>
          <w:bCs/>
        </w:rPr>
        <w:t>Despidos</w:t>
      </w:r>
    </w:p>
    <w:p w:rsidR="00916449" w:rsidRPr="000C1605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</w:p>
    <w:p w:rsidR="00916449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¿H</w:t>
      </w:r>
      <w:r w:rsidRPr="000C1605">
        <w:rPr>
          <w:rFonts w:ascii="Arial" w:hAnsi="Arial" w:cs="Arial"/>
          <w:b/>
          <w:bCs/>
        </w:rPr>
        <w:t>a sido despedido de alguna empresa privada o institución pública</w:t>
      </w:r>
      <w:r>
        <w:rPr>
          <w:rFonts w:ascii="Arial" w:hAnsi="Arial" w:cs="Arial"/>
          <w:b/>
          <w:bCs/>
        </w:rPr>
        <w:t xml:space="preserve">?  </w:t>
      </w:r>
    </w:p>
    <w:p w:rsidR="00916449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</w:p>
    <w:bookmarkStart w:id="1" w:name="Casilla6"/>
    <w:p w:rsidR="00916449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A36D9" w:rsidRPr="00916449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"/>
      <w:r>
        <w:rPr>
          <w:rFonts w:ascii="Arial" w:hAnsi="Arial" w:cs="Arial"/>
          <w:b/>
          <w:bCs/>
        </w:rPr>
        <w:t>SI</w:t>
      </w:r>
      <w:r w:rsidR="008A238A">
        <w:rPr>
          <w:rFonts w:ascii="Arial" w:hAnsi="Arial" w:cs="Arial"/>
          <w:b/>
          <w:bCs/>
        </w:rPr>
        <w:t xml:space="preserve"> (pase pregunta N°3)</w:t>
      </w:r>
    </w:p>
    <w:p w:rsidR="00916449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</w:p>
    <w:bookmarkStart w:id="2" w:name="Casilla7"/>
    <w:p w:rsidR="00916449" w:rsidRPr="000C1605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A36D9" w:rsidRPr="00916449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</w:rPr>
        <w:t>NO</w:t>
      </w:r>
      <w:r w:rsidR="008A238A">
        <w:rPr>
          <w:rFonts w:ascii="Arial" w:hAnsi="Arial" w:cs="Arial"/>
          <w:b/>
          <w:bCs/>
        </w:rPr>
        <w:t xml:space="preserve"> (pase pregunta N°4)</w:t>
      </w:r>
    </w:p>
    <w:p w:rsidR="00916449" w:rsidRDefault="00916449" w:rsidP="00AD755B">
      <w:pPr>
        <w:spacing w:after="0" w:line="240" w:lineRule="auto"/>
        <w:rPr>
          <w:rFonts w:ascii="Arial" w:hAnsi="Arial" w:cs="Arial"/>
          <w:b/>
          <w:bCs/>
        </w:rPr>
      </w:pPr>
    </w:p>
    <w:p w:rsidR="00572F0C" w:rsidRDefault="00572F0C" w:rsidP="00AD755B">
      <w:pPr>
        <w:spacing w:after="0" w:line="240" w:lineRule="auto"/>
        <w:rPr>
          <w:rFonts w:ascii="Arial" w:hAnsi="Arial" w:cs="Arial"/>
          <w:b/>
          <w:bCs/>
        </w:rPr>
      </w:pPr>
    </w:p>
    <w:p w:rsidR="00916449" w:rsidRDefault="00916449" w:rsidP="00AD755B">
      <w:pPr>
        <w:spacing w:after="0" w:line="240" w:lineRule="auto"/>
        <w:rPr>
          <w:rFonts w:ascii="Arial" w:hAnsi="Arial" w:cs="Arial"/>
          <w:b/>
          <w:bCs/>
        </w:rPr>
      </w:pPr>
    </w:p>
    <w:p w:rsidR="00916449" w:rsidRDefault="00916449" w:rsidP="008A23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la respuesta es afirmativa complete la siguiente tabla:</w:t>
      </w:r>
    </w:p>
    <w:p w:rsidR="00916449" w:rsidRDefault="00916449" w:rsidP="00AD755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410"/>
        <w:gridCol w:w="4301"/>
      </w:tblGrid>
      <w:tr w:rsidR="00916449" w:rsidRPr="008643E6">
        <w:trPr>
          <w:trHeight w:val="959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Institución/empresa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Fecha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Motivo</w:t>
            </w:r>
          </w:p>
        </w:tc>
      </w:tr>
      <w:tr w:rsidR="00916449" w:rsidRPr="008643E6">
        <w:trPr>
          <w:trHeight w:val="85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</w:tr>
      <w:tr w:rsidR="00916449" w:rsidRPr="008643E6">
        <w:trPr>
          <w:trHeight w:val="85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</w:tr>
    </w:tbl>
    <w:p w:rsidR="00BC63E0" w:rsidRDefault="00BC63E0">
      <w:pPr>
        <w:rPr>
          <w:rFonts w:ascii="Arial" w:hAnsi="Arial" w:cs="Arial"/>
        </w:rPr>
      </w:pPr>
    </w:p>
    <w:p w:rsidR="00176C5C" w:rsidRDefault="00176C5C">
      <w:pPr>
        <w:rPr>
          <w:rFonts w:ascii="Arial" w:hAnsi="Arial" w:cs="Arial"/>
        </w:rPr>
      </w:pPr>
    </w:p>
    <w:p w:rsidR="00916449" w:rsidRDefault="00916449" w:rsidP="00AD75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AD755B">
        <w:rPr>
          <w:rFonts w:ascii="Arial" w:hAnsi="Arial" w:cs="Arial"/>
          <w:b/>
          <w:bCs/>
        </w:rPr>
        <w:t>Causas penales</w:t>
      </w:r>
    </w:p>
    <w:p w:rsidR="00916449" w:rsidRPr="000C1605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</w:p>
    <w:p w:rsidR="00916449" w:rsidRPr="000C1605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¿H</w:t>
      </w:r>
      <w:r w:rsidRPr="000C1605">
        <w:rPr>
          <w:rFonts w:ascii="Arial" w:hAnsi="Arial" w:cs="Arial"/>
          <w:b/>
          <w:bCs/>
        </w:rPr>
        <w:t>a tenido o tiene causas penales en los Tribunales de la Corte Suprema de Justicia</w:t>
      </w:r>
      <w:r>
        <w:rPr>
          <w:rFonts w:ascii="Arial" w:hAnsi="Arial" w:cs="Arial"/>
          <w:b/>
          <w:bCs/>
        </w:rPr>
        <w:t>?</w:t>
      </w:r>
    </w:p>
    <w:p w:rsidR="00916449" w:rsidRDefault="00916449" w:rsidP="00AD755B">
      <w:pPr>
        <w:spacing w:after="0" w:line="240" w:lineRule="auto"/>
        <w:rPr>
          <w:rFonts w:ascii="Arial" w:hAnsi="Arial" w:cs="Arial"/>
          <w:b/>
          <w:bCs/>
        </w:rPr>
      </w:pPr>
    </w:p>
    <w:p w:rsidR="00916449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A36D9" w:rsidRPr="00916449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>SI</w:t>
      </w:r>
      <w:r w:rsidR="008A238A">
        <w:rPr>
          <w:rFonts w:ascii="Arial" w:hAnsi="Arial" w:cs="Arial"/>
          <w:b/>
          <w:bCs/>
        </w:rPr>
        <w:t xml:space="preserve"> (pase pregunta N°5)</w:t>
      </w:r>
    </w:p>
    <w:p w:rsidR="00916449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</w:p>
    <w:p w:rsidR="00916449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A36D9" w:rsidRPr="00916449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>NO</w:t>
      </w:r>
      <w:r w:rsidR="008A238A">
        <w:rPr>
          <w:rFonts w:ascii="Arial" w:hAnsi="Arial" w:cs="Arial"/>
          <w:b/>
          <w:bCs/>
        </w:rPr>
        <w:t xml:space="preserve"> (pase pregunta N°6)</w:t>
      </w:r>
    </w:p>
    <w:p w:rsidR="00A718FF" w:rsidRDefault="00A718FF" w:rsidP="000C1605">
      <w:pPr>
        <w:spacing w:after="0" w:line="240" w:lineRule="auto"/>
        <w:rPr>
          <w:rFonts w:ascii="Arial" w:hAnsi="Arial" w:cs="Arial"/>
          <w:b/>
          <w:bCs/>
        </w:rPr>
      </w:pPr>
    </w:p>
    <w:p w:rsidR="00916449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</w:p>
    <w:p w:rsidR="00916449" w:rsidRDefault="00916449" w:rsidP="008A23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la respuesta es afirmativa complete la siguiente tabla:</w:t>
      </w:r>
    </w:p>
    <w:p w:rsidR="00916449" w:rsidRPr="00AD755B" w:rsidRDefault="00916449" w:rsidP="00AD755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0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08"/>
        <w:gridCol w:w="1981"/>
        <w:gridCol w:w="2555"/>
        <w:gridCol w:w="2447"/>
      </w:tblGrid>
      <w:tr w:rsidR="00916449" w:rsidRPr="008643E6">
        <w:trPr>
          <w:trHeight w:val="959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Institución/empresa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Fecha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Motivo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Resultado final</w:t>
            </w:r>
          </w:p>
        </w:tc>
      </w:tr>
      <w:tr w:rsidR="00916449" w:rsidRPr="008643E6">
        <w:trPr>
          <w:trHeight w:val="851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</w:tr>
      <w:tr w:rsidR="00916449" w:rsidRPr="008643E6">
        <w:trPr>
          <w:trHeight w:val="851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</w:tr>
    </w:tbl>
    <w:p w:rsidR="00A718FF" w:rsidRDefault="00A718FF">
      <w:pPr>
        <w:rPr>
          <w:rFonts w:ascii="Arial" w:hAnsi="Arial" w:cs="Arial"/>
        </w:rPr>
      </w:pPr>
    </w:p>
    <w:p w:rsidR="00916449" w:rsidRDefault="00916449" w:rsidP="000C1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Procedimientos administrativos</w:t>
      </w:r>
    </w:p>
    <w:p w:rsidR="00916449" w:rsidRPr="000C1605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</w:p>
    <w:p w:rsidR="00916449" w:rsidRPr="000C1605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  <w:r w:rsidRPr="000C1605">
        <w:rPr>
          <w:rFonts w:ascii="Arial" w:hAnsi="Arial" w:cs="Arial"/>
          <w:b/>
          <w:bCs/>
        </w:rPr>
        <w:t>¿Ha tenido o tiene procesos administrativos o disciplinarios en instituciones públicas o en el Tribunal de Servicio Civil?</w:t>
      </w:r>
    </w:p>
    <w:p w:rsidR="00916449" w:rsidRPr="000C1605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</w:p>
    <w:p w:rsidR="00916449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A36D9" w:rsidRPr="00916449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>SI</w:t>
      </w:r>
      <w:r w:rsidR="008A238A">
        <w:rPr>
          <w:rFonts w:ascii="Arial" w:hAnsi="Arial" w:cs="Arial"/>
          <w:b/>
          <w:bCs/>
        </w:rPr>
        <w:t xml:space="preserve"> (pase pregunta N°7)</w:t>
      </w:r>
    </w:p>
    <w:p w:rsidR="00916449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</w:p>
    <w:p w:rsidR="00916449" w:rsidRPr="000C1605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A36D9" w:rsidRPr="00916449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>NO</w:t>
      </w:r>
      <w:r w:rsidR="008A238A">
        <w:rPr>
          <w:rFonts w:ascii="Arial" w:hAnsi="Arial" w:cs="Arial"/>
          <w:b/>
          <w:bCs/>
        </w:rPr>
        <w:t xml:space="preserve"> (pase pregunta N°8)</w:t>
      </w:r>
    </w:p>
    <w:p w:rsidR="00BC63E0" w:rsidRDefault="00BC63E0" w:rsidP="000C1605">
      <w:pPr>
        <w:spacing w:after="0" w:line="240" w:lineRule="auto"/>
        <w:rPr>
          <w:rFonts w:ascii="Arial" w:hAnsi="Arial" w:cs="Arial"/>
          <w:b/>
          <w:bCs/>
        </w:rPr>
      </w:pPr>
    </w:p>
    <w:p w:rsidR="00FD6EEE" w:rsidRDefault="00FD6EEE" w:rsidP="000C1605">
      <w:pPr>
        <w:spacing w:after="0" w:line="240" w:lineRule="auto"/>
        <w:rPr>
          <w:rFonts w:ascii="Arial" w:hAnsi="Arial" w:cs="Arial"/>
          <w:b/>
          <w:bCs/>
        </w:rPr>
      </w:pPr>
    </w:p>
    <w:p w:rsidR="00916449" w:rsidRDefault="00916449" w:rsidP="008A23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la respuesta es afirmativa complete la siguiente tabla:</w:t>
      </w:r>
    </w:p>
    <w:p w:rsidR="00916449" w:rsidRPr="00AD755B" w:rsidRDefault="00916449" w:rsidP="000C1605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74"/>
        <w:gridCol w:w="2410"/>
        <w:gridCol w:w="2126"/>
        <w:gridCol w:w="2126"/>
      </w:tblGrid>
      <w:tr w:rsidR="00916449" w:rsidRPr="008643E6" w:rsidTr="008A238A">
        <w:trPr>
          <w:trHeight w:val="959"/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Institución/empresa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Fecha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Motivo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Resultado final</w:t>
            </w:r>
          </w:p>
        </w:tc>
      </w:tr>
      <w:tr w:rsidR="00916449" w:rsidRPr="008643E6" w:rsidTr="008A238A">
        <w:trPr>
          <w:trHeight w:val="851"/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</w:tr>
      <w:tr w:rsidR="00916449" w:rsidRPr="008643E6" w:rsidTr="008A238A">
        <w:trPr>
          <w:trHeight w:val="851"/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449" w:rsidRPr="008643E6" w:rsidRDefault="00916449" w:rsidP="008643E6">
            <w:pPr>
              <w:spacing w:after="0" w:line="240" w:lineRule="auto"/>
              <w:rPr>
                <w:rFonts w:ascii="Arial" w:hAnsi="Arial" w:cs="Arial"/>
                <w:color w:val="0070C0"/>
                <w:lang w:eastAsia="es-ES_tradnl"/>
              </w:rPr>
            </w:pPr>
          </w:p>
        </w:tc>
      </w:tr>
    </w:tbl>
    <w:p w:rsidR="00A718FF" w:rsidRDefault="00A718FF" w:rsidP="009848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16449" w:rsidRDefault="00916449" w:rsidP="009848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810B30">
        <w:rPr>
          <w:rFonts w:ascii="Arial" w:hAnsi="Arial" w:cs="Arial"/>
          <w:b/>
          <w:bCs/>
        </w:rPr>
        <w:lastRenderedPageBreak/>
        <w:t>Referencias laborales (</w:t>
      </w:r>
      <w:r>
        <w:rPr>
          <w:rFonts w:ascii="Arial" w:hAnsi="Arial" w:cs="Arial"/>
          <w:b/>
          <w:bCs/>
        </w:rPr>
        <w:t>r</w:t>
      </w:r>
      <w:r w:rsidRPr="00810B30">
        <w:rPr>
          <w:rFonts w:ascii="Arial" w:hAnsi="Arial" w:cs="Arial"/>
          <w:b/>
          <w:bCs/>
        </w:rPr>
        <w:t>egistre el nombre de tres personas</w:t>
      </w:r>
      <w:r>
        <w:rPr>
          <w:rFonts w:ascii="Arial" w:hAnsi="Arial" w:cs="Arial"/>
          <w:b/>
          <w:bCs/>
        </w:rPr>
        <w:t xml:space="preserve"> que hayan sido patrones o jefes, que no sean parientes, </w:t>
      </w:r>
      <w:r w:rsidRPr="00810B30">
        <w:rPr>
          <w:rFonts w:ascii="Arial" w:hAnsi="Arial" w:cs="Arial"/>
          <w:b/>
          <w:bCs/>
        </w:rPr>
        <w:t>que puedan dar referencias laborales suyas</w:t>
      </w:r>
      <w:r>
        <w:rPr>
          <w:rFonts w:ascii="Arial" w:hAnsi="Arial" w:cs="Arial"/>
          <w:b/>
          <w:bCs/>
        </w:rPr>
        <w:t>)</w:t>
      </w:r>
      <w:r w:rsidRPr="00810B30">
        <w:rPr>
          <w:rFonts w:ascii="Arial" w:hAnsi="Arial" w:cs="Arial"/>
          <w:b/>
          <w:bCs/>
        </w:rPr>
        <w:t>.</w:t>
      </w:r>
    </w:p>
    <w:p w:rsidR="00916449" w:rsidRPr="00810B30" w:rsidRDefault="00916449" w:rsidP="00810B30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0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77"/>
        <w:gridCol w:w="2693"/>
        <w:gridCol w:w="1559"/>
        <w:gridCol w:w="1559"/>
        <w:gridCol w:w="2081"/>
      </w:tblGrid>
      <w:tr w:rsidR="00916449" w:rsidRPr="008643E6">
        <w:trPr>
          <w:trHeight w:val="959"/>
          <w:jc w:val="center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Nombre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Institución/empresa donde trabaja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Teléfono celular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Teléfono oficina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6449" w:rsidRPr="008643E6" w:rsidRDefault="00916449" w:rsidP="00864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Correo electrónico</w:t>
            </w:r>
          </w:p>
        </w:tc>
      </w:tr>
      <w:tr w:rsidR="00916449" w:rsidRPr="008643E6">
        <w:trPr>
          <w:trHeight w:val="737"/>
          <w:jc w:val="center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</w:tr>
      <w:tr w:rsidR="00916449" w:rsidRPr="008643E6">
        <w:trPr>
          <w:trHeight w:val="737"/>
          <w:jc w:val="center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</w:tr>
      <w:tr w:rsidR="00916449" w:rsidRPr="008643E6">
        <w:trPr>
          <w:trHeight w:val="737"/>
          <w:jc w:val="center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49" w:rsidRPr="008643E6" w:rsidRDefault="00916449" w:rsidP="008643E6">
            <w:pPr>
              <w:spacing w:after="0" w:line="240" w:lineRule="auto"/>
            </w:pPr>
          </w:p>
        </w:tc>
      </w:tr>
    </w:tbl>
    <w:p w:rsidR="00916449" w:rsidRDefault="00916449" w:rsidP="00777BC3">
      <w:pPr>
        <w:spacing w:after="0" w:line="240" w:lineRule="auto"/>
        <w:rPr>
          <w:rFonts w:ascii="Arial" w:hAnsi="Arial" w:cs="Arial"/>
        </w:rPr>
      </w:pPr>
    </w:p>
    <w:p w:rsidR="008A238A" w:rsidRDefault="008A238A" w:rsidP="008A23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usted ha sido funcionario público, favor detallar instituciones y periodos laborados</w:t>
      </w:r>
      <w:r w:rsidR="00BC63E0">
        <w:rPr>
          <w:rFonts w:ascii="Arial" w:hAnsi="Arial" w:cs="Arial"/>
          <w:b/>
          <w:bCs/>
        </w:rPr>
        <w:t>.</w:t>
      </w:r>
    </w:p>
    <w:p w:rsidR="008A238A" w:rsidRDefault="008A238A" w:rsidP="00777BC3">
      <w:pPr>
        <w:spacing w:after="0" w:line="240" w:lineRule="auto"/>
        <w:rPr>
          <w:rFonts w:ascii="Arial" w:hAnsi="Arial" w:cs="Arial"/>
        </w:rPr>
      </w:pPr>
    </w:p>
    <w:tbl>
      <w:tblPr>
        <w:tblW w:w="9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77"/>
        <w:gridCol w:w="2693"/>
        <w:gridCol w:w="2126"/>
        <w:gridCol w:w="2081"/>
      </w:tblGrid>
      <w:tr w:rsidR="008A238A" w:rsidRPr="008643E6" w:rsidTr="008A238A">
        <w:trPr>
          <w:trHeight w:val="959"/>
          <w:jc w:val="center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38A" w:rsidRPr="008643E6" w:rsidRDefault="008A238A" w:rsidP="00A672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 w:rsidRPr="008643E6">
              <w:rPr>
                <w:rFonts w:ascii="Arial" w:hAnsi="Arial" w:cs="Arial"/>
                <w:color w:val="000000"/>
                <w:lang w:eastAsia="es-ES_tradnl"/>
              </w:rPr>
              <w:t>Nombre</w:t>
            </w:r>
            <w:r>
              <w:rPr>
                <w:rFonts w:ascii="Arial" w:hAnsi="Arial" w:cs="Arial"/>
                <w:color w:val="000000"/>
                <w:lang w:eastAsia="es-ES_tradnl"/>
              </w:rPr>
              <w:t xml:space="preserve"> Institución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38A" w:rsidRDefault="008A238A" w:rsidP="00A672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>
              <w:rPr>
                <w:rFonts w:ascii="Arial" w:hAnsi="Arial" w:cs="Arial"/>
                <w:color w:val="000000"/>
                <w:lang w:eastAsia="es-ES_tradnl"/>
              </w:rPr>
              <w:t xml:space="preserve">Fecha de ingreso </w:t>
            </w:r>
          </w:p>
          <w:p w:rsidR="008A238A" w:rsidRPr="008643E6" w:rsidRDefault="008A238A" w:rsidP="00A672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>
              <w:rPr>
                <w:rFonts w:ascii="Arial" w:hAnsi="Arial" w:cs="Arial"/>
                <w:color w:val="000000"/>
                <w:lang w:eastAsia="es-ES_tradnl"/>
              </w:rPr>
              <w:t>(día, mes y año)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38A" w:rsidRPr="008643E6" w:rsidRDefault="008A238A" w:rsidP="00A672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>
              <w:rPr>
                <w:rFonts w:ascii="Arial" w:hAnsi="Arial" w:cs="Arial"/>
                <w:color w:val="000000"/>
                <w:lang w:eastAsia="es-ES_tradnl"/>
              </w:rPr>
              <w:t>Fecha de salida (día, mes y año)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38A" w:rsidRPr="008643E6" w:rsidRDefault="008A238A" w:rsidP="00A6726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_tradnl"/>
              </w:rPr>
            </w:pPr>
            <w:r>
              <w:rPr>
                <w:rFonts w:ascii="Arial" w:hAnsi="Arial" w:cs="Arial"/>
                <w:color w:val="000000"/>
                <w:lang w:eastAsia="es-ES_tradnl"/>
              </w:rPr>
              <w:t>Tipo de jornada</w:t>
            </w:r>
          </w:p>
        </w:tc>
      </w:tr>
      <w:tr w:rsidR="008A238A" w:rsidRPr="008643E6" w:rsidTr="008A238A">
        <w:trPr>
          <w:trHeight w:val="737"/>
          <w:jc w:val="center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</w:tr>
      <w:tr w:rsidR="008A238A" w:rsidRPr="008643E6" w:rsidTr="008A238A">
        <w:trPr>
          <w:trHeight w:val="737"/>
          <w:jc w:val="center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</w:tr>
      <w:tr w:rsidR="008A238A" w:rsidRPr="008643E6" w:rsidTr="008A238A">
        <w:trPr>
          <w:trHeight w:val="737"/>
          <w:jc w:val="center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8A" w:rsidRPr="008643E6" w:rsidRDefault="008A238A" w:rsidP="00A67269">
            <w:pPr>
              <w:spacing w:after="0" w:line="240" w:lineRule="auto"/>
            </w:pPr>
          </w:p>
        </w:tc>
      </w:tr>
    </w:tbl>
    <w:p w:rsidR="00916449" w:rsidRPr="008A238A" w:rsidRDefault="008A238A" w:rsidP="00777BC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caso de ser contratado, deberá aportar certificaciones que respalden dicha información.</w:t>
      </w:r>
    </w:p>
    <w:p w:rsidR="00916449" w:rsidRDefault="00916449" w:rsidP="00777BC3">
      <w:pPr>
        <w:spacing w:after="0" w:line="240" w:lineRule="auto"/>
        <w:rPr>
          <w:rFonts w:ascii="Arial" w:hAnsi="Arial" w:cs="Arial"/>
        </w:rPr>
      </w:pPr>
    </w:p>
    <w:p w:rsidR="00916449" w:rsidRDefault="00916449" w:rsidP="00777BC3">
      <w:pPr>
        <w:spacing w:after="0" w:line="240" w:lineRule="auto"/>
        <w:rPr>
          <w:rFonts w:ascii="Arial" w:hAnsi="Arial" w:cs="Arial"/>
        </w:rPr>
      </w:pPr>
    </w:p>
    <w:p w:rsidR="00916449" w:rsidRDefault="00916449" w:rsidP="000838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Otra información relevante: si considera que existe otra información sobre su desempeño profesional -NO INCLUÍDA ANTERIORMENTE</w:t>
      </w:r>
      <w:r w:rsidR="00A718FF">
        <w:rPr>
          <w:rFonts w:ascii="Arial" w:hAnsi="Arial" w:cs="Arial"/>
          <w:b/>
          <w:bCs/>
        </w:rPr>
        <w:t>- que</w:t>
      </w:r>
      <w:r>
        <w:rPr>
          <w:rFonts w:ascii="Arial" w:hAnsi="Arial" w:cs="Arial"/>
          <w:b/>
          <w:bCs/>
        </w:rPr>
        <w:t xml:space="preserve"> </w:t>
      </w:r>
      <w:r w:rsidR="008A238A">
        <w:rPr>
          <w:rFonts w:ascii="Arial" w:hAnsi="Arial" w:cs="Arial"/>
          <w:b/>
          <w:bCs/>
        </w:rPr>
        <w:t>sea</w:t>
      </w:r>
      <w:r>
        <w:rPr>
          <w:rFonts w:ascii="Arial" w:hAnsi="Arial" w:cs="Arial"/>
          <w:b/>
          <w:bCs/>
        </w:rPr>
        <w:t xml:space="preserve"> relevante para este concurso, sírvase agregarla.</w:t>
      </w:r>
    </w:p>
    <w:p w:rsidR="00916449" w:rsidRDefault="00916449" w:rsidP="00777BC3">
      <w:pPr>
        <w:spacing w:after="0" w:line="240" w:lineRule="auto"/>
        <w:rPr>
          <w:rFonts w:ascii="Arial" w:hAnsi="Arial" w:cs="Arial"/>
        </w:rPr>
      </w:pPr>
    </w:p>
    <w:p w:rsidR="00916449" w:rsidRDefault="00916449">
      <w:pPr>
        <w:rPr>
          <w:rFonts w:ascii="Arial" w:hAnsi="Arial" w:cs="Arial"/>
        </w:rPr>
      </w:pPr>
    </w:p>
    <w:p w:rsidR="00916449" w:rsidRDefault="009164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16449" w:rsidRDefault="00916449" w:rsidP="00777BC3">
      <w:pPr>
        <w:spacing w:after="0" w:line="240" w:lineRule="auto"/>
        <w:rPr>
          <w:rFonts w:ascii="Arial" w:hAnsi="Arial" w:cs="Arial"/>
        </w:rPr>
      </w:pPr>
    </w:p>
    <w:p w:rsidR="00916449" w:rsidRPr="00DD7A2E" w:rsidRDefault="00916449" w:rsidP="00DD7A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D7A2E">
        <w:rPr>
          <w:rFonts w:ascii="Arial" w:hAnsi="Arial" w:cs="Arial"/>
          <w:b/>
          <w:bCs/>
          <w:sz w:val="32"/>
          <w:szCs w:val="32"/>
        </w:rPr>
        <w:t>DECLARO BAJO JURAMENTO:</w:t>
      </w:r>
    </w:p>
    <w:p w:rsidR="00916449" w:rsidRDefault="00916449" w:rsidP="00DD7A2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0208B" w:rsidRDefault="00916449" w:rsidP="0077031F">
      <w:pPr>
        <w:spacing w:before="120" w:after="120"/>
        <w:jc w:val="both"/>
        <w:rPr>
          <w:rFonts w:ascii="Arial" w:hAnsi="Arial" w:cs="Arial"/>
          <w:b/>
          <w:bCs/>
        </w:rPr>
      </w:pPr>
      <w:r w:rsidRPr="0077031F">
        <w:rPr>
          <w:rFonts w:ascii="Arial" w:hAnsi="Arial" w:cs="Arial"/>
          <w:b/>
          <w:bCs/>
        </w:rPr>
        <w:t xml:space="preserve">Que todos los datos consignados en esta oferta de servicios son verdaderos. Cualquier dato falso o incorrecto, facultará a la </w:t>
      </w:r>
      <w:r w:rsidR="00317410">
        <w:rPr>
          <w:rFonts w:ascii="Arial" w:hAnsi="Arial" w:cs="Arial"/>
          <w:b/>
          <w:bCs/>
        </w:rPr>
        <w:t xml:space="preserve">SUTEL </w:t>
      </w:r>
      <w:r w:rsidRPr="0077031F">
        <w:rPr>
          <w:rFonts w:ascii="Arial" w:hAnsi="Arial" w:cs="Arial"/>
          <w:b/>
          <w:bCs/>
        </w:rPr>
        <w:t xml:space="preserve">para que anule esta documentación. </w:t>
      </w:r>
    </w:p>
    <w:p w:rsidR="00916449" w:rsidRPr="0077031F" w:rsidRDefault="0010208B" w:rsidP="0077031F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916449" w:rsidRPr="0077031F">
        <w:rPr>
          <w:rFonts w:ascii="Arial" w:hAnsi="Arial" w:cs="Arial"/>
          <w:b/>
          <w:bCs/>
        </w:rPr>
        <w:t xml:space="preserve">anifiesto estar de acuerdo con someterme al proceso de evaluación que a juicio de la </w:t>
      </w:r>
      <w:r w:rsidR="00317410">
        <w:rPr>
          <w:rFonts w:ascii="Arial" w:hAnsi="Arial" w:cs="Arial"/>
          <w:b/>
          <w:bCs/>
        </w:rPr>
        <w:t>SUTEL</w:t>
      </w:r>
      <w:r w:rsidR="00916449" w:rsidRPr="0077031F">
        <w:rPr>
          <w:rFonts w:ascii="Arial" w:hAnsi="Arial" w:cs="Arial"/>
          <w:b/>
          <w:bCs/>
        </w:rPr>
        <w:t xml:space="preserve"> considere necesario para determinar mi idoneidad para </w:t>
      </w:r>
      <w:r>
        <w:rPr>
          <w:rFonts w:ascii="Arial" w:hAnsi="Arial" w:cs="Arial"/>
          <w:b/>
          <w:bCs/>
        </w:rPr>
        <w:t>ocupar un</w:t>
      </w:r>
      <w:r w:rsidR="00916449" w:rsidRPr="0077031F">
        <w:rPr>
          <w:rFonts w:ascii="Arial" w:hAnsi="Arial" w:cs="Arial"/>
          <w:b/>
          <w:bCs/>
        </w:rPr>
        <w:t xml:space="preserve"> puesto</w:t>
      </w:r>
      <w:r>
        <w:rPr>
          <w:rFonts w:ascii="Arial" w:hAnsi="Arial" w:cs="Arial"/>
          <w:b/>
          <w:bCs/>
        </w:rPr>
        <w:t xml:space="preserve"> en la Institución</w:t>
      </w:r>
      <w:r w:rsidR="00916449" w:rsidRPr="0077031F">
        <w:rPr>
          <w:rFonts w:ascii="Arial" w:hAnsi="Arial" w:cs="Arial"/>
          <w:b/>
          <w:bCs/>
        </w:rPr>
        <w:t>. Expreso mi anuencia a que la información aquí consignada sea verificada.</w:t>
      </w:r>
    </w:p>
    <w:p w:rsidR="0010208B" w:rsidRDefault="0077031F" w:rsidP="0077031F">
      <w:pPr>
        <w:spacing w:before="120" w:after="120"/>
        <w:jc w:val="both"/>
        <w:rPr>
          <w:rFonts w:ascii="Arial" w:hAnsi="Arial" w:cs="Arial"/>
          <w:b/>
          <w:bCs/>
        </w:rPr>
      </w:pPr>
      <w:r w:rsidRPr="0077031F">
        <w:rPr>
          <w:rFonts w:ascii="Arial" w:hAnsi="Arial" w:cs="Arial"/>
          <w:b/>
          <w:bCs/>
        </w:rPr>
        <w:t xml:space="preserve">Declaro que estoy enterado(a) de que cualquier inexactitud o falsedad comprobada provocará mi inmediata exclusión </w:t>
      </w:r>
      <w:r w:rsidR="0010208B">
        <w:rPr>
          <w:rFonts w:ascii="Arial" w:hAnsi="Arial" w:cs="Arial"/>
          <w:b/>
          <w:bCs/>
        </w:rPr>
        <w:t xml:space="preserve">del </w:t>
      </w:r>
      <w:r w:rsidRPr="0077031F">
        <w:rPr>
          <w:rFonts w:ascii="Arial" w:hAnsi="Arial" w:cs="Arial"/>
          <w:b/>
          <w:bCs/>
        </w:rPr>
        <w:t xml:space="preserve">proceso de reclutamiento y selección o del respectivo registro de oferentes o elegibles y la </w:t>
      </w:r>
      <w:r w:rsidR="00317410">
        <w:rPr>
          <w:rFonts w:ascii="Arial" w:hAnsi="Arial" w:cs="Arial"/>
          <w:b/>
          <w:bCs/>
        </w:rPr>
        <w:t>SUTEL</w:t>
      </w:r>
      <w:r w:rsidRPr="0077031F">
        <w:rPr>
          <w:rFonts w:ascii="Arial" w:hAnsi="Arial" w:cs="Arial"/>
          <w:b/>
          <w:bCs/>
        </w:rPr>
        <w:t xml:space="preserve"> procederá ante las autoridades correspondientes. </w:t>
      </w:r>
    </w:p>
    <w:p w:rsidR="0077031F" w:rsidRPr="0077031F" w:rsidRDefault="0077031F" w:rsidP="0077031F">
      <w:pPr>
        <w:spacing w:before="120" w:after="120"/>
        <w:jc w:val="both"/>
        <w:rPr>
          <w:rFonts w:ascii="Arial" w:hAnsi="Arial" w:cs="Arial"/>
          <w:b/>
          <w:bCs/>
        </w:rPr>
      </w:pPr>
      <w:r w:rsidRPr="0077031F">
        <w:rPr>
          <w:rFonts w:ascii="Arial" w:hAnsi="Arial" w:cs="Arial"/>
          <w:b/>
          <w:bCs/>
        </w:rPr>
        <w:t xml:space="preserve">Si la comprobación de la información se realiza de forma posterior a </w:t>
      </w:r>
      <w:r w:rsidR="00572F0C">
        <w:rPr>
          <w:rFonts w:ascii="Arial" w:hAnsi="Arial" w:cs="Arial"/>
          <w:b/>
          <w:bCs/>
        </w:rPr>
        <w:t>que fuera</w:t>
      </w:r>
      <w:r w:rsidRPr="0077031F">
        <w:rPr>
          <w:rFonts w:ascii="Arial" w:hAnsi="Arial" w:cs="Arial"/>
          <w:b/>
          <w:bCs/>
        </w:rPr>
        <w:t xml:space="preserve"> contrata</w:t>
      </w:r>
      <w:r w:rsidR="00572F0C">
        <w:rPr>
          <w:rFonts w:ascii="Arial" w:hAnsi="Arial" w:cs="Arial"/>
          <w:b/>
          <w:bCs/>
        </w:rPr>
        <w:t xml:space="preserve">do(a) </w:t>
      </w:r>
      <w:r w:rsidRPr="0077031F">
        <w:rPr>
          <w:rFonts w:ascii="Arial" w:hAnsi="Arial" w:cs="Arial"/>
          <w:b/>
          <w:bCs/>
        </w:rPr>
        <w:t>se tendrá por falta grave, se sancionará con el despido sin responsabilidad patronal y se denunciará ante el Ministerio Público.</w:t>
      </w:r>
    </w:p>
    <w:p w:rsidR="00916449" w:rsidRDefault="00916449" w:rsidP="00DD7A2E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16449" w:rsidRDefault="00916449" w:rsidP="0098485B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completo: ______________________________</w:t>
      </w:r>
    </w:p>
    <w:p w:rsidR="0077031F" w:rsidRDefault="0077031F" w:rsidP="0098485B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Cédula de identidad: ____________________________</w:t>
      </w:r>
    </w:p>
    <w:p w:rsidR="00916449" w:rsidRDefault="00916449" w:rsidP="00DD7A2E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Firma: _________________________________________</w:t>
      </w:r>
    </w:p>
    <w:p w:rsidR="00916449" w:rsidRDefault="00916449" w:rsidP="00DD7A2E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</w:t>
      </w:r>
      <w:r>
        <w:rPr>
          <w:rFonts w:ascii="Arial" w:hAnsi="Arial" w:cs="Arial"/>
          <w:b/>
          <w:bCs/>
          <w:sz w:val="24"/>
          <w:szCs w:val="24"/>
        </w:rPr>
        <w:tab/>
        <w:t>: ________________________________________</w:t>
      </w:r>
    </w:p>
    <w:p w:rsidR="00916449" w:rsidRDefault="00916449" w:rsidP="00DD7A2E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16449" w:rsidRDefault="00916449" w:rsidP="00DD7A2E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16449" w:rsidRPr="00617E15" w:rsidRDefault="00916449" w:rsidP="0098485B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617E15">
        <w:rPr>
          <w:rFonts w:ascii="Arial" w:hAnsi="Arial" w:cs="Arial"/>
          <w:b/>
          <w:bCs/>
          <w:sz w:val="20"/>
          <w:szCs w:val="24"/>
          <w:u w:val="single"/>
        </w:rPr>
        <w:t>(POR FAVOR FIRMAR TODAS LAS PÁGINAS)</w:t>
      </w:r>
    </w:p>
    <w:p w:rsidR="00916449" w:rsidRDefault="00916449" w:rsidP="00DD7A2E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16449" w:rsidRDefault="00916449" w:rsidP="00DD7A2E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14FB4" w:rsidRDefault="00916449" w:rsidP="00914F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916449" w:rsidRDefault="00916449" w:rsidP="00914F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D40CA">
        <w:rPr>
          <w:rFonts w:ascii="Arial" w:hAnsi="Arial" w:cs="Arial"/>
          <w:b/>
          <w:bCs/>
          <w:sz w:val="32"/>
          <w:szCs w:val="32"/>
        </w:rPr>
        <w:t>DECLARACIÓN JURADA</w:t>
      </w:r>
    </w:p>
    <w:p w:rsidR="00916449" w:rsidRDefault="00916449" w:rsidP="00914F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SOBRE PROHIBICIÓN</w:t>
      </w:r>
      <w:r w:rsidR="0010208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DE NOMBRAMIENTO</w:t>
      </w:r>
    </w:p>
    <w:p w:rsidR="00916449" w:rsidRDefault="00916449" w:rsidP="005F30C8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2D40CA">
        <w:rPr>
          <w:rFonts w:ascii="Arial" w:hAnsi="Arial" w:cs="Arial"/>
          <w:b/>
          <w:bCs/>
          <w:sz w:val="24"/>
          <w:szCs w:val="24"/>
          <w:lang w:val="es-MX"/>
        </w:rPr>
        <w:t>Ley 7593</w:t>
      </w:r>
    </w:p>
    <w:p w:rsidR="00916449" w:rsidRDefault="00916449" w:rsidP="005F30C8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2D40CA">
        <w:rPr>
          <w:rFonts w:ascii="Arial" w:hAnsi="Arial" w:cs="Arial"/>
          <w:b/>
          <w:bCs/>
          <w:sz w:val="24"/>
          <w:szCs w:val="24"/>
          <w:lang w:val="es-MX"/>
        </w:rPr>
        <w:t>Ley de la Autoridad Reguladora de los Servicios Públicos, reformada por ley 8660, Ley de Fortalecimiento y Modernización de las Entidades Públicas del Sector Telecomunicaciones.</w:t>
      </w:r>
    </w:p>
    <w:p w:rsidR="000F7073" w:rsidRPr="001C49D8" w:rsidRDefault="000F7073" w:rsidP="000F7073">
      <w:pPr>
        <w:overflowPunct w:val="0"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C49D8">
        <w:rPr>
          <w:rFonts w:ascii="Arial" w:hAnsi="Arial" w:cs="Arial"/>
          <w:sz w:val="20"/>
          <w:szCs w:val="20"/>
        </w:rPr>
        <w:t>rohibiciones</w:t>
      </w:r>
      <w:r>
        <w:rPr>
          <w:rFonts w:ascii="Arial" w:hAnsi="Arial" w:cs="Arial"/>
          <w:sz w:val="20"/>
          <w:szCs w:val="20"/>
        </w:rPr>
        <w:t xml:space="preserve">, impedimentos e incompatibilidades </w:t>
      </w:r>
      <w:r w:rsidRPr="001C49D8">
        <w:rPr>
          <w:rFonts w:ascii="Arial" w:hAnsi="Arial" w:cs="Arial"/>
          <w:sz w:val="20"/>
          <w:szCs w:val="20"/>
        </w:rPr>
        <w:t>establecidas en la Ley 7593: Ley de la Autoridad Reguladora de los Servicios Públicos, reformada por ley 8660, Ley de Fortalecimiento y Modernización de las Entidades Públicas del Sector Telecomunicaciones, en sus artículos:</w:t>
      </w:r>
    </w:p>
    <w:p w:rsidR="000F7073" w:rsidRPr="001C49D8" w:rsidRDefault="000F7073" w:rsidP="000F7073">
      <w:pPr>
        <w:spacing w:before="120" w:after="120"/>
        <w:ind w:left="708"/>
        <w:jc w:val="both"/>
        <w:rPr>
          <w:rFonts w:ascii="Arial" w:eastAsia="Calibri" w:hAnsi="Arial" w:cs="Arial"/>
          <w:b/>
          <w:sz w:val="20"/>
          <w:szCs w:val="20"/>
        </w:rPr>
      </w:pPr>
      <w:r w:rsidRPr="001C49D8">
        <w:rPr>
          <w:rFonts w:ascii="Arial" w:eastAsia="Calibri" w:hAnsi="Arial" w:cs="Arial"/>
          <w:b/>
          <w:sz w:val="20"/>
          <w:szCs w:val="20"/>
        </w:rPr>
        <w:t>Art. 50.- Prohibición de nombramiento:</w:t>
      </w:r>
    </w:p>
    <w:p w:rsidR="000F7073" w:rsidRPr="001C49D8" w:rsidRDefault="000F7073" w:rsidP="000F7073">
      <w:pPr>
        <w:spacing w:before="120" w:after="120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1C49D8">
        <w:rPr>
          <w:rFonts w:ascii="Arial" w:eastAsia="Calibri" w:hAnsi="Arial" w:cs="Arial"/>
          <w:sz w:val="20"/>
          <w:szCs w:val="20"/>
        </w:rPr>
        <w:t>“Ningún nombramiento para desempeñar cargos en la Autoridad Reguladora o en la Sutel, podrá recaer en parientes ni en cónyuges del regulador general, el regulador general adjunto, ni de los miembros de la Junta Directiva, hasta el cuarto grado de parentesco por consanguinidad o afinidad.</w:t>
      </w:r>
    </w:p>
    <w:p w:rsidR="000F7073" w:rsidRPr="001C49D8" w:rsidRDefault="000F7073" w:rsidP="000F7073">
      <w:pPr>
        <w:spacing w:before="120" w:after="120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1C49D8">
        <w:rPr>
          <w:rFonts w:ascii="Arial" w:eastAsia="Calibri" w:hAnsi="Arial" w:cs="Arial"/>
          <w:sz w:val="20"/>
          <w:szCs w:val="20"/>
        </w:rPr>
        <w:t>Tampoco podrán ser nombrados para ocupar puestos de jefatura en la Autoridad Reguladora ni en la Sutel accionistas, asesores, gerentes o similares, miembros de las juntas directivas de las empresas privadas reguladas ni sus parientes hasta el cuarto grado de consanguinidad o afinidad.</w:t>
      </w:r>
    </w:p>
    <w:p w:rsidR="000F7073" w:rsidRDefault="000F7073" w:rsidP="000F7073">
      <w:pPr>
        <w:spacing w:before="120" w:after="120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1C49D8">
        <w:rPr>
          <w:rFonts w:ascii="Arial" w:eastAsia="Calibri" w:hAnsi="Arial" w:cs="Arial"/>
          <w:sz w:val="20"/>
          <w:szCs w:val="20"/>
        </w:rPr>
        <w:t>Esta prohibición permanecerá vigente hasta un año después de que los funcionarios a quienes se refiere el párrafo anterior, hayan dejado de prestar sus servicios. La violación a este impedimento causará la nulidad absoluta del nombramiento”.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1C49D8">
        <w:rPr>
          <w:rFonts w:ascii="Arial" w:eastAsia="Calibri" w:hAnsi="Arial" w:cs="Arial"/>
          <w:sz w:val="20"/>
          <w:szCs w:val="20"/>
        </w:rPr>
        <w:t>(Así reformado por el artículo 41, inciso i) de la Ley 8660 de 08/08/2008, publicada en el Alcance 31, La Gaceta 156 del 13/8/2008).</w:t>
      </w:r>
    </w:p>
    <w:p w:rsidR="000F7073" w:rsidRPr="001C49D8" w:rsidRDefault="000F7073" w:rsidP="000F7073">
      <w:pPr>
        <w:spacing w:before="120" w:after="120"/>
        <w:ind w:left="708"/>
        <w:jc w:val="both"/>
        <w:rPr>
          <w:rFonts w:ascii="Arial" w:eastAsia="Calibri" w:hAnsi="Arial" w:cs="Arial"/>
          <w:sz w:val="20"/>
          <w:szCs w:val="20"/>
        </w:rPr>
      </w:pPr>
    </w:p>
    <w:p w:rsidR="000F7073" w:rsidRPr="001C49D8" w:rsidRDefault="000F7073" w:rsidP="000F7073">
      <w:pPr>
        <w:spacing w:before="120" w:after="120"/>
        <w:ind w:left="708"/>
        <w:jc w:val="both"/>
        <w:rPr>
          <w:rFonts w:ascii="Arial" w:eastAsia="Calibri" w:hAnsi="Arial" w:cs="Arial"/>
          <w:b/>
          <w:sz w:val="20"/>
          <w:szCs w:val="20"/>
        </w:rPr>
      </w:pPr>
      <w:r w:rsidRPr="001C49D8">
        <w:rPr>
          <w:rFonts w:ascii="Arial" w:eastAsia="Calibri" w:hAnsi="Arial" w:cs="Arial"/>
          <w:b/>
          <w:sz w:val="20"/>
          <w:szCs w:val="20"/>
        </w:rPr>
        <w:t>Art. 64.- Incompatibilidad con el cargo</w:t>
      </w:r>
    </w:p>
    <w:p w:rsidR="000F7073" w:rsidRPr="001C49D8" w:rsidRDefault="000F7073" w:rsidP="000F7073">
      <w:pPr>
        <w:spacing w:before="120" w:after="120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1C49D8">
        <w:rPr>
          <w:rFonts w:ascii="Arial" w:eastAsia="Calibri" w:hAnsi="Arial" w:cs="Arial"/>
          <w:sz w:val="20"/>
          <w:szCs w:val="20"/>
        </w:rPr>
        <w:t>“a) Miembro o empleado de los Supremos Poderes o del Tribunal Supremo de Elecciones o quien lo sustituya en sus ausencias temporales.</w:t>
      </w:r>
    </w:p>
    <w:p w:rsidR="000F7073" w:rsidRPr="001C49D8" w:rsidRDefault="000F7073" w:rsidP="000F7073">
      <w:pPr>
        <w:spacing w:before="120" w:after="120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1C49D8">
        <w:rPr>
          <w:rFonts w:ascii="Arial" w:eastAsia="Calibri" w:hAnsi="Arial" w:cs="Arial"/>
          <w:sz w:val="20"/>
          <w:szCs w:val="20"/>
        </w:rPr>
        <w:t>b) Accionista o miembro de la junta directiva de entidades sujetas a la regulación de la Sutel o persona que, a la fecha de su nombramiento, tenga parentesco, por consanguinidad o afinidad, incluso hasta el tercer grado, con quienes ostentan esta condición en dichas entidades.</w:t>
      </w:r>
    </w:p>
    <w:p w:rsidR="000F7073" w:rsidRPr="001C49D8" w:rsidRDefault="000F7073" w:rsidP="000F7073">
      <w:pPr>
        <w:spacing w:before="120" w:after="120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1C49D8">
        <w:rPr>
          <w:rFonts w:ascii="Arial" w:eastAsia="Calibri" w:hAnsi="Arial" w:cs="Arial"/>
          <w:sz w:val="20"/>
          <w:szCs w:val="20"/>
        </w:rPr>
        <w:t>c) Gerente, personero o empleado de entidades sujetas a la regulación de la Sutel.</w:t>
      </w:r>
    </w:p>
    <w:p w:rsidR="000F7073" w:rsidRPr="001C49D8" w:rsidRDefault="000F7073" w:rsidP="000F7073">
      <w:pPr>
        <w:spacing w:before="120" w:after="120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1C49D8">
        <w:rPr>
          <w:rFonts w:ascii="Arial" w:eastAsia="Calibri" w:hAnsi="Arial" w:cs="Arial"/>
          <w:sz w:val="20"/>
          <w:szCs w:val="20"/>
        </w:rPr>
        <w:t>d) Las causales por incompatibilidad establecidas en la Ley contra la corrupción y el enriquecimiento ilícito en la función pública, Ley N.º 8422, de 6 de octubre de 2004.</w:t>
      </w:r>
    </w:p>
    <w:p w:rsidR="000F7073" w:rsidRPr="001C49D8" w:rsidRDefault="000F7073" w:rsidP="000F7073">
      <w:pPr>
        <w:spacing w:before="120" w:after="120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1C49D8">
        <w:rPr>
          <w:rFonts w:ascii="Arial" w:eastAsia="Calibri" w:hAnsi="Arial" w:cs="Arial"/>
          <w:sz w:val="20"/>
          <w:szCs w:val="20"/>
        </w:rPr>
        <w:t xml:space="preserve">La incompatibilidad a las que se refieren </w:t>
      </w:r>
      <w:r w:rsidR="00914FB4" w:rsidRPr="001C49D8">
        <w:rPr>
          <w:rFonts w:ascii="Arial" w:eastAsia="Calibri" w:hAnsi="Arial" w:cs="Arial"/>
          <w:sz w:val="20"/>
          <w:szCs w:val="20"/>
        </w:rPr>
        <w:t>los incisos</w:t>
      </w:r>
      <w:r w:rsidRPr="001C49D8">
        <w:rPr>
          <w:rFonts w:ascii="Arial" w:eastAsia="Calibri" w:hAnsi="Arial" w:cs="Arial"/>
          <w:sz w:val="20"/>
          <w:szCs w:val="20"/>
        </w:rPr>
        <w:t xml:space="preserve"> b) y c) de este artículo se aplicarán hasta dos (2) años antes del nombramiento…”</w:t>
      </w:r>
    </w:p>
    <w:p w:rsidR="00916449" w:rsidRDefault="00916449" w:rsidP="000F7073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14FB4" w:rsidRDefault="00914FB4" w:rsidP="00753275">
      <w:pPr>
        <w:spacing w:after="0" w:line="360" w:lineRule="auto"/>
        <w:rPr>
          <w:rFonts w:ascii="Arial" w:hAnsi="Arial" w:cs="Arial"/>
          <w:b/>
          <w:bCs/>
          <w:szCs w:val="24"/>
        </w:rPr>
        <w:sectPr w:rsidR="00914FB4" w:rsidSect="00317410">
          <w:headerReference w:type="default" r:id="rId11"/>
          <w:footerReference w:type="default" r:id="rId12"/>
          <w:pgSz w:w="12240" w:h="15840" w:code="1"/>
          <w:pgMar w:top="1545" w:right="1418" w:bottom="1418" w:left="1418" w:header="709" w:footer="709" w:gutter="0"/>
          <w:pgNumType w:chapStyle="1"/>
          <w:cols w:space="708"/>
          <w:docGrid w:linePitch="360"/>
        </w:sectPr>
      </w:pPr>
    </w:p>
    <w:p w:rsidR="00617E15" w:rsidRDefault="00617E15" w:rsidP="00753275">
      <w:pPr>
        <w:spacing w:after="0" w:line="360" w:lineRule="auto"/>
        <w:rPr>
          <w:rFonts w:ascii="Arial" w:hAnsi="Arial" w:cs="Arial"/>
          <w:b/>
          <w:bCs/>
          <w:szCs w:val="24"/>
        </w:rPr>
      </w:pPr>
    </w:p>
    <w:p w:rsidR="00617E15" w:rsidRDefault="00617E15" w:rsidP="00753275">
      <w:pPr>
        <w:spacing w:after="0" w:line="360" w:lineRule="auto"/>
        <w:rPr>
          <w:rFonts w:ascii="Arial" w:hAnsi="Arial" w:cs="Arial"/>
          <w:b/>
          <w:bCs/>
          <w:szCs w:val="24"/>
        </w:rPr>
      </w:pPr>
    </w:p>
    <w:p w:rsidR="00617E15" w:rsidRDefault="00617E15" w:rsidP="00753275">
      <w:pPr>
        <w:spacing w:after="0" w:line="360" w:lineRule="auto"/>
        <w:rPr>
          <w:rFonts w:ascii="Arial" w:hAnsi="Arial" w:cs="Arial"/>
          <w:b/>
          <w:bCs/>
          <w:szCs w:val="24"/>
        </w:rPr>
        <w:sectPr w:rsidR="00617E15" w:rsidSect="00914FB4">
          <w:type w:val="continuous"/>
          <w:pgSz w:w="12240" w:h="15840" w:code="1"/>
          <w:pgMar w:top="1545" w:right="1418" w:bottom="1418" w:left="1418" w:header="709" w:footer="709" w:gutter="0"/>
          <w:pgNumType w:chapStyle="1"/>
          <w:cols w:num="2" w:space="708"/>
          <w:docGrid w:linePitch="360"/>
        </w:sectPr>
      </w:pPr>
    </w:p>
    <w:p w:rsidR="00617E15" w:rsidRDefault="00617E15" w:rsidP="00753275">
      <w:pPr>
        <w:spacing w:after="0" w:line="360" w:lineRule="auto"/>
        <w:rPr>
          <w:rFonts w:ascii="Arial" w:hAnsi="Arial" w:cs="Arial"/>
          <w:b/>
          <w:bCs/>
          <w:szCs w:val="24"/>
        </w:rPr>
      </w:pPr>
    </w:p>
    <w:p w:rsidR="00916449" w:rsidRPr="00753275" w:rsidRDefault="00916449" w:rsidP="00753275">
      <w:pPr>
        <w:spacing w:after="0" w:line="360" w:lineRule="auto"/>
        <w:rPr>
          <w:rFonts w:ascii="Arial" w:hAnsi="Arial" w:cs="Arial"/>
          <w:b/>
          <w:bCs/>
          <w:szCs w:val="24"/>
        </w:rPr>
      </w:pPr>
      <w:r w:rsidRPr="00753275">
        <w:rPr>
          <w:rFonts w:ascii="Arial" w:hAnsi="Arial" w:cs="Arial"/>
          <w:b/>
          <w:bCs/>
          <w:szCs w:val="24"/>
        </w:rPr>
        <w:t>MIEMBROS DE LA ACTUAL JUNTA DIRECTIVA DE ARESEP</w:t>
      </w:r>
    </w:p>
    <w:p w:rsidR="00EC1946" w:rsidRPr="00914FB4" w:rsidRDefault="00FD1383" w:rsidP="00753275">
      <w:pPr>
        <w:spacing w:after="0" w:line="360" w:lineRule="auto"/>
        <w:rPr>
          <w:rFonts w:ascii="Arial" w:hAnsi="Arial" w:cs="Arial"/>
          <w:bCs/>
          <w:szCs w:val="24"/>
        </w:rPr>
      </w:pPr>
      <w:r w:rsidRPr="00914FB4">
        <w:rPr>
          <w:rFonts w:ascii="Arial" w:hAnsi="Arial" w:cs="Arial"/>
          <w:bCs/>
          <w:szCs w:val="24"/>
        </w:rPr>
        <w:t>Roberto Jiménez Gómez</w:t>
      </w:r>
    </w:p>
    <w:p w:rsidR="00E1492D" w:rsidRPr="00914FB4" w:rsidRDefault="005C5B44" w:rsidP="00753275">
      <w:pPr>
        <w:spacing w:after="0" w:line="360" w:lineRule="auto"/>
        <w:rPr>
          <w:rFonts w:ascii="Arial" w:hAnsi="Arial" w:cs="Arial"/>
          <w:bCs/>
          <w:szCs w:val="24"/>
        </w:rPr>
      </w:pPr>
      <w:r w:rsidRPr="00914FB4">
        <w:rPr>
          <w:rFonts w:ascii="Arial" w:hAnsi="Arial" w:cs="Arial"/>
          <w:bCs/>
          <w:szCs w:val="24"/>
        </w:rPr>
        <w:t>Adriana Garrido Quesada</w:t>
      </w:r>
    </w:p>
    <w:p w:rsidR="00916449" w:rsidRPr="00914FB4" w:rsidRDefault="00EC1946" w:rsidP="00753275">
      <w:pPr>
        <w:spacing w:after="0" w:line="360" w:lineRule="auto"/>
        <w:rPr>
          <w:rFonts w:ascii="Arial" w:hAnsi="Arial" w:cs="Arial"/>
          <w:bCs/>
          <w:szCs w:val="24"/>
        </w:rPr>
      </w:pPr>
      <w:r w:rsidRPr="00914FB4">
        <w:rPr>
          <w:rFonts w:ascii="Arial" w:hAnsi="Arial" w:cs="Arial"/>
          <w:bCs/>
          <w:szCs w:val="24"/>
        </w:rPr>
        <w:t>Edgar Gutiérrez</w:t>
      </w:r>
      <w:r w:rsidR="003E765A" w:rsidRPr="00914FB4">
        <w:rPr>
          <w:rFonts w:ascii="Arial" w:hAnsi="Arial" w:cs="Arial"/>
          <w:bCs/>
          <w:szCs w:val="24"/>
        </w:rPr>
        <w:t xml:space="preserve"> López</w:t>
      </w:r>
      <w:r w:rsidRPr="00914FB4">
        <w:rPr>
          <w:rFonts w:ascii="Arial" w:hAnsi="Arial" w:cs="Arial"/>
          <w:bCs/>
          <w:szCs w:val="24"/>
        </w:rPr>
        <w:t xml:space="preserve"> </w:t>
      </w:r>
    </w:p>
    <w:p w:rsidR="00E1492D" w:rsidRPr="00914FB4" w:rsidRDefault="00E1492D" w:rsidP="00753275">
      <w:pPr>
        <w:spacing w:after="0" w:line="360" w:lineRule="auto"/>
        <w:rPr>
          <w:rFonts w:ascii="Arial" w:hAnsi="Arial" w:cs="Arial"/>
          <w:bCs/>
          <w:szCs w:val="24"/>
        </w:rPr>
      </w:pPr>
      <w:r w:rsidRPr="00914FB4">
        <w:rPr>
          <w:rFonts w:ascii="Arial" w:hAnsi="Arial" w:cs="Arial"/>
          <w:bCs/>
          <w:szCs w:val="24"/>
        </w:rPr>
        <w:t>José Pablo S</w:t>
      </w:r>
      <w:r w:rsidR="00C93CA6" w:rsidRPr="00914FB4">
        <w:rPr>
          <w:rFonts w:ascii="Arial" w:hAnsi="Arial" w:cs="Arial"/>
          <w:bCs/>
          <w:szCs w:val="24"/>
        </w:rPr>
        <w:t>a</w:t>
      </w:r>
      <w:r w:rsidR="005C5B44" w:rsidRPr="00914FB4">
        <w:rPr>
          <w:rFonts w:ascii="Arial" w:hAnsi="Arial" w:cs="Arial"/>
          <w:bCs/>
          <w:szCs w:val="24"/>
        </w:rPr>
        <w:t xml:space="preserve">uma </w:t>
      </w:r>
      <w:proofErr w:type="spellStart"/>
      <w:r w:rsidR="005C5B44" w:rsidRPr="00914FB4">
        <w:rPr>
          <w:rFonts w:ascii="Arial" w:hAnsi="Arial" w:cs="Arial"/>
          <w:bCs/>
          <w:szCs w:val="24"/>
        </w:rPr>
        <w:t>Fiatt</w:t>
      </w:r>
      <w:proofErr w:type="spellEnd"/>
    </w:p>
    <w:p w:rsidR="002A06FA" w:rsidRPr="00914FB4" w:rsidRDefault="002A06FA" w:rsidP="00753275">
      <w:pPr>
        <w:spacing w:after="0" w:line="360" w:lineRule="auto"/>
        <w:rPr>
          <w:rFonts w:ascii="Arial" w:hAnsi="Arial" w:cs="Arial"/>
          <w:bCs/>
          <w:szCs w:val="24"/>
        </w:rPr>
      </w:pPr>
      <w:r w:rsidRPr="00914FB4">
        <w:rPr>
          <w:rFonts w:ascii="Arial" w:hAnsi="Arial" w:cs="Arial"/>
          <w:bCs/>
          <w:szCs w:val="24"/>
        </w:rPr>
        <w:t xml:space="preserve">Sonia Muñoz </w:t>
      </w:r>
      <w:proofErr w:type="spellStart"/>
      <w:r w:rsidRPr="00914FB4">
        <w:rPr>
          <w:rFonts w:ascii="Arial" w:hAnsi="Arial" w:cs="Arial"/>
          <w:bCs/>
          <w:szCs w:val="24"/>
        </w:rPr>
        <w:t>Tuk</w:t>
      </w:r>
      <w:proofErr w:type="spellEnd"/>
    </w:p>
    <w:p w:rsidR="0010208B" w:rsidRPr="00914FB4" w:rsidRDefault="00617E15" w:rsidP="00753275">
      <w:pPr>
        <w:spacing w:after="0" w:line="360" w:lineRule="auto"/>
        <w:rPr>
          <w:rFonts w:ascii="Arial" w:hAnsi="Arial" w:cs="Arial"/>
          <w:bCs/>
          <w:szCs w:val="24"/>
          <w:u w:val="single"/>
        </w:rPr>
      </w:pPr>
      <w:r w:rsidRPr="00914FB4">
        <w:rPr>
          <w:rFonts w:ascii="Arial" w:hAnsi="Arial" w:cs="Arial"/>
          <w:bCs/>
          <w:szCs w:val="24"/>
          <w:u w:val="single"/>
        </w:rPr>
        <w:t>Ex miembro</w:t>
      </w:r>
      <w:r w:rsidR="0010208B" w:rsidRPr="00914FB4">
        <w:rPr>
          <w:rFonts w:ascii="Arial" w:hAnsi="Arial" w:cs="Arial"/>
          <w:bCs/>
          <w:szCs w:val="24"/>
          <w:u w:val="single"/>
        </w:rPr>
        <w:t xml:space="preserve"> Junta Directiva</w:t>
      </w:r>
    </w:p>
    <w:p w:rsidR="00FD1383" w:rsidRPr="00914FB4" w:rsidRDefault="00FD1383" w:rsidP="00753275">
      <w:pPr>
        <w:spacing w:after="0" w:line="360" w:lineRule="auto"/>
        <w:rPr>
          <w:rFonts w:ascii="Arial" w:hAnsi="Arial" w:cs="Arial"/>
          <w:bCs/>
          <w:szCs w:val="24"/>
        </w:rPr>
      </w:pPr>
      <w:r w:rsidRPr="00914FB4">
        <w:rPr>
          <w:rFonts w:ascii="Arial" w:hAnsi="Arial" w:cs="Arial"/>
          <w:bCs/>
          <w:szCs w:val="24"/>
        </w:rPr>
        <w:t>Dennis Meléndez Howell</w:t>
      </w:r>
    </w:p>
    <w:p w:rsidR="00FD1383" w:rsidRDefault="00FD1383" w:rsidP="00753275">
      <w:pPr>
        <w:spacing w:after="0" w:line="360" w:lineRule="auto"/>
        <w:rPr>
          <w:rFonts w:ascii="Arial" w:hAnsi="Arial" w:cs="Arial"/>
          <w:bCs/>
          <w:szCs w:val="24"/>
        </w:rPr>
      </w:pPr>
      <w:r w:rsidRPr="00914FB4">
        <w:rPr>
          <w:rFonts w:ascii="Arial" w:hAnsi="Arial" w:cs="Arial"/>
          <w:bCs/>
          <w:szCs w:val="24"/>
        </w:rPr>
        <w:t>(Salió el 08/05/2016)</w:t>
      </w:r>
    </w:p>
    <w:p w:rsidR="00617E15" w:rsidRPr="00914FB4" w:rsidRDefault="00617E15" w:rsidP="00753275">
      <w:pPr>
        <w:spacing w:after="0" w:line="360" w:lineRule="auto"/>
        <w:rPr>
          <w:rFonts w:ascii="Arial" w:hAnsi="Arial" w:cs="Arial"/>
          <w:bCs/>
          <w:szCs w:val="24"/>
        </w:rPr>
      </w:pPr>
    </w:p>
    <w:p w:rsidR="00753275" w:rsidRDefault="00753275" w:rsidP="00753275">
      <w:pPr>
        <w:spacing w:after="0" w:line="360" w:lineRule="auto"/>
        <w:rPr>
          <w:rFonts w:ascii="Arial" w:hAnsi="Arial" w:cs="Arial"/>
          <w:b/>
          <w:bCs/>
          <w:szCs w:val="24"/>
        </w:rPr>
      </w:pPr>
      <w:r w:rsidRPr="00753275">
        <w:rPr>
          <w:rFonts w:ascii="Arial" w:hAnsi="Arial" w:cs="Arial"/>
          <w:b/>
          <w:bCs/>
          <w:szCs w:val="24"/>
        </w:rPr>
        <w:t xml:space="preserve">MIEMBROS </w:t>
      </w:r>
      <w:r>
        <w:rPr>
          <w:rFonts w:ascii="Arial" w:hAnsi="Arial" w:cs="Arial"/>
          <w:b/>
          <w:bCs/>
          <w:szCs w:val="24"/>
        </w:rPr>
        <w:t>CONSEJO SUTEL</w:t>
      </w:r>
    </w:p>
    <w:p w:rsidR="00A718FF" w:rsidRPr="00914FB4" w:rsidRDefault="00DF5605" w:rsidP="00DF5605">
      <w:pPr>
        <w:spacing w:after="0" w:line="360" w:lineRule="auto"/>
        <w:rPr>
          <w:rFonts w:ascii="Arial" w:hAnsi="Arial" w:cs="Arial"/>
          <w:bCs/>
          <w:szCs w:val="24"/>
        </w:rPr>
      </w:pPr>
      <w:r w:rsidRPr="00914FB4">
        <w:rPr>
          <w:rFonts w:ascii="Arial" w:hAnsi="Arial" w:cs="Arial"/>
          <w:bCs/>
          <w:szCs w:val="24"/>
        </w:rPr>
        <w:t>Maryleana Mendez Jimenez</w:t>
      </w:r>
    </w:p>
    <w:p w:rsidR="000F7073" w:rsidRPr="00914FB4" w:rsidRDefault="00DF5605" w:rsidP="00DF5605">
      <w:pPr>
        <w:spacing w:after="0" w:line="360" w:lineRule="auto"/>
        <w:rPr>
          <w:rFonts w:ascii="Arial" w:hAnsi="Arial" w:cs="Arial"/>
          <w:bCs/>
          <w:szCs w:val="24"/>
        </w:rPr>
      </w:pPr>
      <w:r w:rsidRPr="00914FB4">
        <w:rPr>
          <w:rFonts w:ascii="Arial" w:hAnsi="Arial" w:cs="Arial"/>
          <w:bCs/>
          <w:szCs w:val="24"/>
        </w:rPr>
        <w:t>Gilbert Ricardo Camacho Mora</w:t>
      </w:r>
    </w:p>
    <w:p w:rsidR="000F7073" w:rsidRPr="00914FB4" w:rsidRDefault="00914FB4" w:rsidP="00DF5605">
      <w:pPr>
        <w:spacing w:after="0" w:line="360" w:lineRule="auto"/>
        <w:rPr>
          <w:rFonts w:ascii="Arial" w:hAnsi="Arial" w:cs="Arial"/>
          <w:bCs/>
          <w:szCs w:val="24"/>
        </w:rPr>
      </w:pPr>
      <w:r w:rsidRPr="00914FB4">
        <w:rPr>
          <w:rFonts w:ascii="Arial" w:hAnsi="Arial" w:cs="Arial"/>
          <w:bCs/>
          <w:szCs w:val="24"/>
        </w:rPr>
        <w:t>Manuel Emilio Ruiz Gutiérrez</w:t>
      </w:r>
    </w:p>
    <w:p w:rsidR="00914FB4" w:rsidRDefault="00914FB4" w:rsidP="00DF5605">
      <w:pPr>
        <w:spacing w:after="0" w:line="360" w:lineRule="auto"/>
        <w:rPr>
          <w:rFonts w:ascii="Arial" w:hAnsi="Arial" w:cs="Arial"/>
          <w:b/>
          <w:bCs/>
          <w:szCs w:val="24"/>
        </w:rPr>
        <w:sectPr w:rsidR="00914FB4" w:rsidSect="00617E15">
          <w:type w:val="continuous"/>
          <w:pgSz w:w="12240" w:h="15840" w:code="1"/>
          <w:pgMar w:top="1545" w:right="1418" w:bottom="1418" w:left="1418" w:header="709" w:footer="709" w:gutter="0"/>
          <w:pgNumType w:chapStyle="1"/>
          <w:cols w:space="708"/>
          <w:docGrid w:linePitch="360"/>
        </w:sectPr>
      </w:pPr>
    </w:p>
    <w:p w:rsidR="00617E15" w:rsidRDefault="00617E15" w:rsidP="00960D6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  <w:sectPr w:rsidR="00617E15" w:rsidSect="00914FB4">
          <w:type w:val="continuous"/>
          <w:pgSz w:w="12240" w:h="15840" w:code="1"/>
          <w:pgMar w:top="1545" w:right="1418" w:bottom="1418" w:left="1418" w:header="709" w:footer="709" w:gutter="0"/>
          <w:pgNumType w:chapStyle="1"/>
          <w:cols w:space="708"/>
          <w:docGrid w:linePitch="360"/>
        </w:sectPr>
      </w:pPr>
    </w:p>
    <w:p w:rsidR="00914FB4" w:rsidRDefault="00914FB4" w:rsidP="00960D6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16449" w:rsidRPr="00DD7A2E" w:rsidRDefault="00916449" w:rsidP="00960D6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D7A2E">
        <w:rPr>
          <w:rFonts w:ascii="Arial" w:hAnsi="Arial" w:cs="Arial"/>
          <w:b/>
          <w:bCs/>
          <w:sz w:val="32"/>
          <w:szCs w:val="32"/>
        </w:rPr>
        <w:t>DECLARO BAJO JURAMENTO:</w:t>
      </w:r>
    </w:p>
    <w:p w:rsidR="00916449" w:rsidRDefault="00916449" w:rsidP="00960D6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16449" w:rsidRDefault="00916449" w:rsidP="00960D64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7A2E">
        <w:rPr>
          <w:rFonts w:ascii="Arial" w:hAnsi="Arial" w:cs="Arial"/>
          <w:b/>
          <w:bCs/>
          <w:sz w:val="24"/>
          <w:szCs w:val="24"/>
        </w:rPr>
        <w:t xml:space="preserve">Que </w:t>
      </w:r>
      <w:r>
        <w:rPr>
          <w:rFonts w:ascii="Arial" w:hAnsi="Arial" w:cs="Arial"/>
          <w:b/>
          <w:bCs/>
          <w:sz w:val="24"/>
          <w:szCs w:val="24"/>
        </w:rPr>
        <w:t xml:space="preserve">he leído en su totalidad </w:t>
      </w:r>
      <w:r w:rsidR="000F7073">
        <w:rPr>
          <w:rFonts w:ascii="Arial" w:hAnsi="Arial" w:cs="Arial"/>
          <w:b/>
          <w:bCs/>
          <w:sz w:val="24"/>
          <w:szCs w:val="24"/>
        </w:rPr>
        <w:t>los</w:t>
      </w:r>
      <w:r>
        <w:rPr>
          <w:rFonts w:ascii="Arial" w:hAnsi="Arial" w:cs="Arial"/>
          <w:b/>
          <w:bCs/>
          <w:sz w:val="24"/>
          <w:szCs w:val="24"/>
        </w:rPr>
        <w:t xml:space="preserve"> artículo</w:t>
      </w:r>
      <w:r w:rsidR="000F7073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50</w:t>
      </w:r>
      <w:r w:rsidR="000F7073">
        <w:rPr>
          <w:rFonts w:ascii="Arial" w:hAnsi="Arial" w:cs="Arial"/>
          <w:b/>
          <w:bCs/>
          <w:sz w:val="24"/>
          <w:szCs w:val="24"/>
        </w:rPr>
        <w:t xml:space="preserve"> y 64</w:t>
      </w:r>
      <w:r>
        <w:rPr>
          <w:rFonts w:ascii="Arial" w:hAnsi="Arial" w:cs="Arial"/>
          <w:b/>
          <w:bCs/>
          <w:sz w:val="24"/>
          <w:szCs w:val="24"/>
        </w:rPr>
        <w:t xml:space="preserve"> de la Ley 7593</w:t>
      </w:r>
      <w:r w:rsidR="000F7073">
        <w:rPr>
          <w:rFonts w:ascii="Arial" w:hAnsi="Arial" w:cs="Arial"/>
          <w:b/>
          <w:bCs/>
          <w:sz w:val="24"/>
          <w:szCs w:val="24"/>
        </w:rPr>
        <w:t xml:space="preserve"> y sus reformas, </w:t>
      </w:r>
      <w:r>
        <w:rPr>
          <w:rFonts w:ascii="Arial" w:hAnsi="Arial" w:cs="Arial"/>
          <w:b/>
          <w:bCs/>
          <w:sz w:val="24"/>
          <w:szCs w:val="24"/>
        </w:rPr>
        <w:t>así como los nombres de los miembros que conforman</w:t>
      </w:r>
      <w:r w:rsidR="00F0544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la Junta Directiva de la ARESEP y </w:t>
      </w:r>
      <w:r w:rsidR="007C2BE1">
        <w:rPr>
          <w:rFonts w:ascii="Arial" w:hAnsi="Arial" w:cs="Arial"/>
          <w:b/>
          <w:bCs/>
          <w:sz w:val="24"/>
          <w:szCs w:val="24"/>
        </w:rPr>
        <w:t xml:space="preserve">SUTEL y </w:t>
      </w:r>
      <w:r>
        <w:rPr>
          <w:rFonts w:ascii="Arial" w:hAnsi="Arial" w:cs="Arial"/>
          <w:b/>
          <w:bCs/>
          <w:sz w:val="24"/>
          <w:szCs w:val="24"/>
        </w:rPr>
        <w:t>no me alcanza la prohibición de nombrami</w:t>
      </w:r>
      <w:r w:rsidR="00262814">
        <w:rPr>
          <w:rFonts w:ascii="Arial" w:hAnsi="Arial" w:cs="Arial"/>
          <w:b/>
          <w:bCs/>
          <w:sz w:val="24"/>
          <w:szCs w:val="24"/>
        </w:rPr>
        <w:t>ento establecida</w:t>
      </w:r>
      <w:r w:rsidR="000F7073">
        <w:rPr>
          <w:rFonts w:ascii="Arial" w:hAnsi="Arial" w:cs="Arial"/>
          <w:b/>
          <w:bCs/>
          <w:sz w:val="24"/>
          <w:szCs w:val="24"/>
        </w:rPr>
        <w:t>s</w:t>
      </w:r>
      <w:r w:rsidR="00262814">
        <w:rPr>
          <w:rFonts w:ascii="Arial" w:hAnsi="Arial" w:cs="Arial"/>
          <w:b/>
          <w:bCs/>
          <w:sz w:val="24"/>
          <w:szCs w:val="24"/>
        </w:rPr>
        <w:t xml:space="preserve"> en dicha</w:t>
      </w:r>
      <w:r w:rsidR="000F7073">
        <w:rPr>
          <w:rFonts w:ascii="Arial" w:hAnsi="Arial" w:cs="Arial"/>
          <w:b/>
          <w:bCs/>
          <w:sz w:val="24"/>
          <w:szCs w:val="24"/>
        </w:rPr>
        <w:t>s</w:t>
      </w:r>
      <w:r w:rsidR="00262814">
        <w:rPr>
          <w:rFonts w:ascii="Arial" w:hAnsi="Arial" w:cs="Arial"/>
          <w:b/>
          <w:bCs/>
          <w:sz w:val="24"/>
          <w:szCs w:val="24"/>
        </w:rPr>
        <w:t xml:space="preserve"> norma</w:t>
      </w:r>
      <w:r w:rsidR="000F7073">
        <w:rPr>
          <w:rFonts w:ascii="Arial" w:hAnsi="Arial" w:cs="Arial"/>
          <w:b/>
          <w:bCs/>
          <w:sz w:val="24"/>
          <w:szCs w:val="24"/>
        </w:rPr>
        <w:t>s</w:t>
      </w:r>
      <w:r w:rsidR="00262814">
        <w:rPr>
          <w:rFonts w:ascii="Arial" w:hAnsi="Arial" w:cs="Arial"/>
          <w:b/>
          <w:bCs/>
          <w:sz w:val="24"/>
          <w:szCs w:val="24"/>
        </w:rPr>
        <w:t xml:space="preserve"> en todos de sus extremos.</w:t>
      </w:r>
    </w:p>
    <w:p w:rsidR="00916449" w:rsidRDefault="00916449" w:rsidP="00960D64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16449" w:rsidRDefault="00916449" w:rsidP="00572F0C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completo: ______________________________</w:t>
      </w:r>
    </w:p>
    <w:p w:rsidR="007117FE" w:rsidRDefault="007117FE" w:rsidP="00572F0C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Cédula de Identidad: ____________________________</w:t>
      </w:r>
    </w:p>
    <w:p w:rsidR="00916449" w:rsidRDefault="00916449" w:rsidP="00572F0C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Firma: _________________________________________</w:t>
      </w:r>
    </w:p>
    <w:p w:rsidR="00916449" w:rsidRDefault="00916449" w:rsidP="00572F0C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</w:t>
      </w:r>
      <w:r>
        <w:rPr>
          <w:rFonts w:ascii="Arial" w:hAnsi="Arial" w:cs="Arial"/>
          <w:b/>
          <w:bCs/>
          <w:sz w:val="24"/>
          <w:szCs w:val="24"/>
        </w:rPr>
        <w:tab/>
        <w:t>: _________________________________________</w:t>
      </w:r>
    </w:p>
    <w:p w:rsidR="00916449" w:rsidRDefault="00916449" w:rsidP="00960D64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6449" w:rsidRPr="00617E15" w:rsidRDefault="00916449" w:rsidP="0098485B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617E15">
        <w:rPr>
          <w:rFonts w:ascii="Arial" w:hAnsi="Arial" w:cs="Arial"/>
          <w:b/>
          <w:bCs/>
          <w:sz w:val="20"/>
          <w:szCs w:val="24"/>
          <w:u w:val="single"/>
        </w:rPr>
        <w:t>(POR FAVOR FIRMAR TODAS LAS PÁGINAS)</w:t>
      </w:r>
    </w:p>
    <w:sectPr w:rsidR="00916449" w:rsidRPr="00617E15" w:rsidSect="00914FB4">
      <w:type w:val="continuous"/>
      <w:pgSz w:w="12240" w:h="15840" w:code="1"/>
      <w:pgMar w:top="1545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71" w:rsidRDefault="009F0871" w:rsidP="00644AC8">
      <w:pPr>
        <w:spacing w:after="0" w:line="240" w:lineRule="auto"/>
      </w:pPr>
      <w:r>
        <w:separator/>
      </w:r>
    </w:p>
  </w:endnote>
  <w:endnote w:type="continuationSeparator" w:id="0">
    <w:p w:rsidR="009F0871" w:rsidRDefault="009F0871" w:rsidP="0064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FF" w:rsidRDefault="00A718FF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7B8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7B8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916449" w:rsidRDefault="00916449" w:rsidP="00353C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71" w:rsidRDefault="009F0871" w:rsidP="00644AC8">
      <w:pPr>
        <w:spacing w:after="0" w:line="240" w:lineRule="auto"/>
      </w:pPr>
      <w:r>
        <w:separator/>
      </w:r>
    </w:p>
  </w:footnote>
  <w:footnote w:type="continuationSeparator" w:id="0">
    <w:p w:rsidR="009F0871" w:rsidRDefault="009F0871" w:rsidP="0064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FF" w:rsidRDefault="00FF7B8C" w:rsidP="00A718FF">
    <w:pPr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-116205</wp:posOffset>
          </wp:positionV>
          <wp:extent cx="1228725" cy="600075"/>
          <wp:effectExtent l="0" t="0" r="0" b="0"/>
          <wp:wrapThrough wrapText="bothSides">
            <wp:wrapPolygon edited="0">
              <wp:start x="0" y="0"/>
              <wp:lineTo x="0" y="21257"/>
              <wp:lineTo x="21433" y="21257"/>
              <wp:lineTo x="21433" y="0"/>
              <wp:lineTo x="0" y="0"/>
            </wp:wrapPolygon>
          </wp:wrapThrough>
          <wp:docPr id="2" name="Imagen 2" descr="logo-Sutel_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utel_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8FF">
      <w:rPr>
        <w:rFonts w:ascii="Arial" w:hAnsi="Arial" w:cs="Arial"/>
        <w:b/>
        <w:bCs/>
        <w:sz w:val="20"/>
        <w:szCs w:val="20"/>
      </w:rPr>
      <w:t>RECURSOS HUMANOS</w:t>
    </w:r>
  </w:p>
  <w:p w:rsidR="00A718FF" w:rsidRDefault="00A718FF" w:rsidP="00A718FF">
    <w:pPr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RECLUTAMIENTO Y SELECCIÓN</w:t>
    </w:r>
  </w:p>
  <w:p w:rsidR="00916449" w:rsidRPr="00317410" w:rsidRDefault="00A718FF" w:rsidP="00317410">
    <w:pPr>
      <w:spacing w:after="0" w:line="240" w:lineRule="auto"/>
      <w:rPr>
        <w:rFonts w:ascii="Arial" w:hAnsi="Arial" w:cs="Arial"/>
        <w:b/>
        <w:bCs/>
        <w:sz w:val="20"/>
        <w:szCs w:val="20"/>
      </w:rPr>
    </w:pPr>
    <w:r w:rsidRPr="00A718FF">
      <w:rPr>
        <w:rFonts w:ascii="Arial" w:hAnsi="Arial" w:cs="Arial"/>
        <w:b/>
        <w:bCs/>
        <w:sz w:val="20"/>
        <w:szCs w:val="20"/>
      </w:rPr>
      <w:t>ESTUDIO DE ANTECEDENTES</w:t>
    </w:r>
    <w:r w:rsidR="00EA7B05">
      <w:rPr>
        <w:rFonts w:ascii="Arial" w:hAnsi="Arial" w:cs="Arial"/>
        <w:b/>
        <w:bCs/>
        <w:sz w:val="20"/>
        <w:szCs w:val="20"/>
      </w:rPr>
      <w:t xml:space="preserve"> PERSONALES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6531"/>
    <w:multiLevelType w:val="hybridMultilevel"/>
    <w:tmpl w:val="57F014A4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3EC0989"/>
    <w:multiLevelType w:val="hybridMultilevel"/>
    <w:tmpl w:val="78749514"/>
    <w:lvl w:ilvl="0" w:tplc="693A48DC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433CC"/>
    <w:multiLevelType w:val="hybridMultilevel"/>
    <w:tmpl w:val="7E8097E4"/>
    <w:lvl w:ilvl="0" w:tplc="FFD07DDA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AB8"/>
    <w:multiLevelType w:val="hybridMultilevel"/>
    <w:tmpl w:val="21028AA8"/>
    <w:lvl w:ilvl="0" w:tplc="0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2AB78D2"/>
    <w:multiLevelType w:val="hybridMultilevel"/>
    <w:tmpl w:val="8898A918"/>
    <w:lvl w:ilvl="0" w:tplc="0E96CC56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E2910"/>
    <w:multiLevelType w:val="hybridMultilevel"/>
    <w:tmpl w:val="2D1E38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24"/>
    <w:rsid w:val="0000568B"/>
    <w:rsid w:val="00005FE4"/>
    <w:rsid w:val="00030DBB"/>
    <w:rsid w:val="0005244B"/>
    <w:rsid w:val="000542DF"/>
    <w:rsid w:val="000572E5"/>
    <w:rsid w:val="000704E7"/>
    <w:rsid w:val="000728AF"/>
    <w:rsid w:val="000829F6"/>
    <w:rsid w:val="00082EF0"/>
    <w:rsid w:val="00083847"/>
    <w:rsid w:val="00084879"/>
    <w:rsid w:val="000B0A2B"/>
    <w:rsid w:val="000C1605"/>
    <w:rsid w:val="000C2EC5"/>
    <w:rsid w:val="000E39C5"/>
    <w:rsid w:val="000E5EB7"/>
    <w:rsid w:val="000F18E4"/>
    <w:rsid w:val="000F44BC"/>
    <w:rsid w:val="000F7073"/>
    <w:rsid w:val="0010004D"/>
    <w:rsid w:val="0010208B"/>
    <w:rsid w:val="00107DD5"/>
    <w:rsid w:val="00114702"/>
    <w:rsid w:val="00135B8F"/>
    <w:rsid w:val="00136144"/>
    <w:rsid w:val="00157CFA"/>
    <w:rsid w:val="00157F39"/>
    <w:rsid w:val="00164845"/>
    <w:rsid w:val="00176C5C"/>
    <w:rsid w:val="00194510"/>
    <w:rsid w:val="001A028C"/>
    <w:rsid w:val="001A0460"/>
    <w:rsid w:val="001D79CB"/>
    <w:rsid w:val="001D7ECC"/>
    <w:rsid w:val="001F23AA"/>
    <w:rsid w:val="002112F4"/>
    <w:rsid w:val="00216E06"/>
    <w:rsid w:val="00230FB2"/>
    <w:rsid w:val="00231E14"/>
    <w:rsid w:val="00234912"/>
    <w:rsid w:val="00237804"/>
    <w:rsid w:val="00247A95"/>
    <w:rsid w:val="00262814"/>
    <w:rsid w:val="002708DC"/>
    <w:rsid w:val="00281D3B"/>
    <w:rsid w:val="00294288"/>
    <w:rsid w:val="00297B41"/>
    <w:rsid w:val="002A06FA"/>
    <w:rsid w:val="002A5111"/>
    <w:rsid w:val="002D40CA"/>
    <w:rsid w:val="002E3275"/>
    <w:rsid w:val="00310C6E"/>
    <w:rsid w:val="00317410"/>
    <w:rsid w:val="003272ED"/>
    <w:rsid w:val="003313F5"/>
    <w:rsid w:val="00337B74"/>
    <w:rsid w:val="0035388F"/>
    <w:rsid w:val="00353C46"/>
    <w:rsid w:val="00357195"/>
    <w:rsid w:val="003778D7"/>
    <w:rsid w:val="003A7478"/>
    <w:rsid w:val="003D0AB8"/>
    <w:rsid w:val="003D16A0"/>
    <w:rsid w:val="003E765A"/>
    <w:rsid w:val="004256B8"/>
    <w:rsid w:val="00434550"/>
    <w:rsid w:val="0045143E"/>
    <w:rsid w:val="004706C8"/>
    <w:rsid w:val="0048301D"/>
    <w:rsid w:val="00494AFE"/>
    <w:rsid w:val="00497B94"/>
    <w:rsid w:val="004B146C"/>
    <w:rsid w:val="004B4700"/>
    <w:rsid w:val="004C5449"/>
    <w:rsid w:val="004D4F07"/>
    <w:rsid w:val="004E165D"/>
    <w:rsid w:val="004F5920"/>
    <w:rsid w:val="004F6121"/>
    <w:rsid w:val="005123C1"/>
    <w:rsid w:val="00513C62"/>
    <w:rsid w:val="005311EA"/>
    <w:rsid w:val="00543629"/>
    <w:rsid w:val="00572F0C"/>
    <w:rsid w:val="00585865"/>
    <w:rsid w:val="005C224F"/>
    <w:rsid w:val="005C5B44"/>
    <w:rsid w:val="005F30C8"/>
    <w:rsid w:val="00617D82"/>
    <w:rsid w:val="00617E15"/>
    <w:rsid w:val="00626719"/>
    <w:rsid w:val="006313B9"/>
    <w:rsid w:val="00631D56"/>
    <w:rsid w:val="0064122E"/>
    <w:rsid w:val="00643C1D"/>
    <w:rsid w:val="00644AC8"/>
    <w:rsid w:val="006473EC"/>
    <w:rsid w:val="00653287"/>
    <w:rsid w:val="006840A8"/>
    <w:rsid w:val="006B3DB2"/>
    <w:rsid w:val="006B758A"/>
    <w:rsid w:val="006E404B"/>
    <w:rsid w:val="006E758E"/>
    <w:rsid w:val="006F074F"/>
    <w:rsid w:val="006F2D39"/>
    <w:rsid w:val="006F3D42"/>
    <w:rsid w:val="007117FE"/>
    <w:rsid w:val="0072061C"/>
    <w:rsid w:val="00721310"/>
    <w:rsid w:val="00722B8A"/>
    <w:rsid w:val="00753275"/>
    <w:rsid w:val="00760387"/>
    <w:rsid w:val="0077031F"/>
    <w:rsid w:val="00777BC3"/>
    <w:rsid w:val="00795234"/>
    <w:rsid w:val="007A681F"/>
    <w:rsid w:val="007C2BE1"/>
    <w:rsid w:val="007D29EF"/>
    <w:rsid w:val="007E1769"/>
    <w:rsid w:val="00800E24"/>
    <w:rsid w:val="00806121"/>
    <w:rsid w:val="00810B30"/>
    <w:rsid w:val="00825D8B"/>
    <w:rsid w:val="00860FE1"/>
    <w:rsid w:val="008643E6"/>
    <w:rsid w:val="00891AD3"/>
    <w:rsid w:val="008A238A"/>
    <w:rsid w:val="008C4F59"/>
    <w:rsid w:val="008E24FC"/>
    <w:rsid w:val="008E47A4"/>
    <w:rsid w:val="008F3880"/>
    <w:rsid w:val="00914FB4"/>
    <w:rsid w:val="00916449"/>
    <w:rsid w:val="00934529"/>
    <w:rsid w:val="009377BB"/>
    <w:rsid w:val="009527BB"/>
    <w:rsid w:val="0095432D"/>
    <w:rsid w:val="00960D64"/>
    <w:rsid w:val="0096420B"/>
    <w:rsid w:val="0098485B"/>
    <w:rsid w:val="00997398"/>
    <w:rsid w:val="009A2B02"/>
    <w:rsid w:val="009A32A7"/>
    <w:rsid w:val="009A491D"/>
    <w:rsid w:val="009A78F4"/>
    <w:rsid w:val="009B1D83"/>
    <w:rsid w:val="009D5494"/>
    <w:rsid w:val="009D7089"/>
    <w:rsid w:val="009E4450"/>
    <w:rsid w:val="009F0871"/>
    <w:rsid w:val="00A20212"/>
    <w:rsid w:val="00A273F7"/>
    <w:rsid w:val="00A37A44"/>
    <w:rsid w:val="00A67269"/>
    <w:rsid w:val="00A718FF"/>
    <w:rsid w:val="00A94411"/>
    <w:rsid w:val="00AA0BDD"/>
    <w:rsid w:val="00AA10AE"/>
    <w:rsid w:val="00AB14EE"/>
    <w:rsid w:val="00AD3FD5"/>
    <w:rsid w:val="00AD5A61"/>
    <w:rsid w:val="00AD755B"/>
    <w:rsid w:val="00B036BB"/>
    <w:rsid w:val="00B038AE"/>
    <w:rsid w:val="00B055A6"/>
    <w:rsid w:val="00B23225"/>
    <w:rsid w:val="00B25E17"/>
    <w:rsid w:val="00B53FD9"/>
    <w:rsid w:val="00B54678"/>
    <w:rsid w:val="00B6220E"/>
    <w:rsid w:val="00B64372"/>
    <w:rsid w:val="00B72F79"/>
    <w:rsid w:val="00B771AE"/>
    <w:rsid w:val="00B871D6"/>
    <w:rsid w:val="00B90CAB"/>
    <w:rsid w:val="00BA7235"/>
    <w:rsid w:val="00BA7AD2"/>
    <w:rsid w:val="00BC63E0"/>
    <w:rsid w:val="00BD5B3B"/>
    <w:rsid w:val="00BF7EEC"/>
    <w:rsid w:val="00C3200F"/>
    <w:rsid w:val="00C50C0C"/>
    <w:rsid w:val="00C7686B"/>
    <w:rsid w:val="00C90421"/>
    <w:rsid w:val="00C90D1B"/>
    <w:rsid w:val="00C933D5"/>
    <w:rsid w:val="00C93CA6"/>
    <w:rsid w:val="00C97D10"/>
    <w:rsid w:val="00CB0448"/>
    <w:rsid w:val="00CB3ED0"/>
    <w:rsid w:val="00CC0A26"/>
    <w:rsid w:val="00CC1E4E"/>
    <w:rsid w:val="00CD0DBE"/>
    <w:rsid w:val="00CE3019"/>
    <w:rsid w:val="00D01C6C"/>
    <w:rsid w:val="00D30E13"/>
    <w:rsid w:val="00D601A9"/>
    <w:rsid w:val="00D70A75"/>
    <w:rsid w:val="00D8159D"/>
    <w:rsid w:val="00D90C1B"/>
    <w:rsid w:val="00D93D25"/>
    <w:rsid w:val="00DA36D9"/>
    <w:rsid w:val="00DB485B"/>
    <w:rsid w:val="00DC1D40"/>
    <w:rsid w:val="00DD2218"/>
    <w:rsid w:val="00DD7A2E"/>
    <w:rsid w:val="00DF5605"/>
    <w:rsid w:val="00E13507"/>
    <w:rsid w:val="00E13C11"/>
    <w:rsid w:val="00E1492D"/>
    <w:rsid w:val="00E17FA5"/>
    <w:rsid w:val="00E22802"/>
    <w:rsid w:val="00E237BA"/>
    <w:rsid w:val="00E578C5"/>
    <w:rsid w:val="00E768F3"/>
    <w:rsid w:val="00E771AF"/>
    <w:rsid w:val="00EA3428"/>
    <w:rsid w:val="00EA7B05"/>
    <w:rsid w:val="00EC1946"/>
    <w:rsid w:val="00ED22C5"/>
    <w:rsid w:val="00EF3A24"/>
    <w:rsid w:val="00F03411"/>
    <w:rsid w:val="00F05443"/>
    <w:rsid w:val="00F054DE"/>
    <w:rsid w:val="00F130E1"/>
    <w:rsid w:val="00F342A0"/>
    <w:rsid w:val="00F72C4D"/>
    <w:rsid w:val="00F74887"/>
    <w:rsid w:val="00F95EAA"/>
    <w:rsid w:val="00FA521C"/>
    <w:rsid w:val="00FA685A"/>
    <w:rsid w:val="00FB166B"/>
    <w:rsid w:val="00FC515A"/>
    <w:rsid w:val="00FD1383"/>
    <w:rsid w:val="00FD5BC0"/>
    <w:rsid w:val="00FD6EEE"/>
    <w:rsid w:val="00FF2845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211AF78C-146F-4A0F-B23E-B12236FD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53275"/>
    <w:pPr>
      <w:spacing w:after="200" w:line="276" w:lineRule="auto"/>
    </w:pPr>
    <w:rPr>
      <w:rFonts w:eastAsia="Times New Roman" w:cs="Calibri"/>
      <w:sz w:val="22"/>
      <w:szCs w:val="22"/>
      <w:lang w:val="es-ES_tradnl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00E24"/>
    <w:rPr>
      <w:rFonts w:eastAsia="Times New Roman" w:cs="Calibri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semiHidden/>
    <w:rsid w:val="00644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semiHidden/>
    <w:locked/>
    <w:rsid w:val="00644AC8"/>
    <w:rPr>
      <w:rFonts w:cs="Times New Roman"/>
    </w:rPr>
  </w:style>
  <w:style w:type="paragraph" w:styleId="Piedepgina">
    <w:name w:val="footer"/>
    <w:basedOn w:val="Normal"/>
    <w:link w:val="PiedepginaCar"/>
    <w:rsid w:val="00644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644AC8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64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44AC8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644AC8"/>
    <w:pPr>
      <w:ind w:left="720"/>
    </w:pPr>
  </w:style>
  <w:style w:type="character" w:customStyle="1" w:styleId="PlaceholderText">
    <w:name w:val="Placeholder Text"/>
    <w:semiHidden/>
    <w:rsid w:val="006473EC"/>
    <w:rPr>
      <w:rFonts w:cs="Times New Roman"/>
      <w:color w:val="808080"/>
    </w:rPr>
  </w:style>
  <w:style w:type="paragraph" w:styleId="Textonotapie">
    <w:name w:val="footnote text"/>
    <w:basedOn w:val="Normal"/>
    <w:link w:val="TextonotapieCar"/>
    <w:rsid w:val="00EA7B05"/>
    <w:rPr>
      <w:sz w:val="20"/>
      <w:szCs w:val="20"/>
    </w:rPr>
  </w:style>
  <w:style w:type="character" w:customStyle="1" w:styleId="TextonotapieCar">
    <w:name w:val="Texto nota pie Car"/>
    <w:link w:val="Textonotapie"/>
    <w:rsid w:val="00EA7B05"/>
    <w:rPr>
      <w:rFonts w:eastAsia="Times New Roman" w:cs="Calibri"/>
      <w:lang w:val="es-ES_tradnl" w:eastAsia="en-US"/>
    </w:rPr>
  </w:style>
  <w:style w:type="character" w:styleId="Refdenotaalpie">
    <w:name w:val="footnote reference"/>
    <w:rsid w:val="00EA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28469A01E91F4EA3DC30ED58C26196" ma:contentTypeVersion="5" ma:contentTypeDescription="Crear nuevo documento." ma:contentTypeScope="" ma:versionID="5a3571938322d3e7412459d9e64add39">
  <xsd:schema xmlns:xsd="http://www.w3.org/2001/XMLSchema" xmlns:xs="http://www.w3.org/2001/XMLSchema" xmlns:p="http://schemas.microsoft.com/office/2006/metadata/properties" xmlns:ns2="bc9f24d6-1448-41a3-8660-98454b7d04db" xmlns:ns3="4fbed831-0220-4262-b12d-3feb2972458e" targetNamespace="http://schemas.microsoft.com/office/2006/metadata/properties" ma:root="true" ma:fieldsID="89cb245365b2bf473ab7558147477a8d" ns2:_="" ns3:_="">
    <xsd:import namespace="bc9f24d6-1448-41a3-8660-98454b7d04db"/>
    <xsd:import namespace="4fbed831-0220-4262-b12d-3feb297245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f24d6-1448-41a3-8660-98454b7d04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d831-0220-4262-b12d-3feb2972458e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D768-74C7-4D9C-A942-B6E00A291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DF865-074F-4CCB-A4D1-BC24FED4E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f24d6-1448-41a3-8660-98454b7d04db"/>
    <ds:schemaRef ds:uri="4fbed831-0220-4262-b12d-3feb29724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767C2-59B1-4F1A-AFE4-30C6A449E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9E2F69-D1AB-49AE-AB12-46AB468C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 ANTECEDENTES</vt:lpstr>
    </vt:vector>
  </TitlesOfParts>
  <Company>Windows uE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ANTECEDENTES</dc:title>
  <dc:subject/>
  <dc:creator>Enrique Muñoz</dc:creator>
  <cp:keywords/>
  <cp:lastModifiedBy>Melissa Mora</cp:lastModifiedBy>
  <cp:revision>2</cp:revision>
  <cp:lastPrinted>2015-09-08T17:56:00Z</cp:lastPrinted>
  <dcterms:created xsi:type="dcterms:W3CDTF">2017-04-06T19:53:00Z</dcterms:created>
  <dcterms:modified xsi:type="dcterms:W3CDTF">2017-04-06T19:53:00Z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0x010100DB28469A01E91F4EA3DC30ED58C26196</vt:lpwstr>
  </property>
</Properties>
</file>